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F20C7" w:rsidRPr="00AE0BE8" w:rsidTr="0098547E">
        <w:trPr>
          <w:trHeight w:val="1221"/>
        </w:trPr>
        <w:tc>
          <w:tcPr>
            <w:tcW w:w="4400" w:type="dxa"/>
          </w:tcPr>
          <w:p w:rsidR="000F20C7" w:rsidRPr="00600AE7" w:rsidRDefault="000F20C7" w:rsidP="0098547E">
            <w:pPr>
              <w:pStyle w:val="a4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F20C7" w:rsidRPr="00C44BA2" w:rsidRDefault="000F20C7" w:rsidP="0098547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jc w:val="center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F20C7" w:rsidRPr="00600AE7" w:rsidRDefault="000F20C7" w:rsidP="0098547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F20C7" w:rsidRPr="00C44BA2" w:rsidRDefault="000F20C7" w:rsidP="0098547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F20C7" w:rsidRPr="000F20C7" w:rsidTr="0098547E">
        <w:trPr>
          <w:trHeight w:hRule="exact" w:val="387"/>
        </w:trPr>
        <w:tc>
          <w:tcPr>
            <w:tcW w:w="9660" w:type="dxa"/>
            <w:gridSpan w:val="4"/>
          </w:tcPr>
          <w:p w:rsidR="000F20C7" w:rsidRPr="000F20C7" w:rsidRDefault="000F20C7" w:rsidP="0098547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F20C7" w:rsidRPr="000F20C7" w:rsidRDefault="000F20C7" w:rsidP="0098547E">
            <w:pPr>
              <w:jc w:val="center"/>
              <w:rPr>
                <w:sz w:val="2"/>
                <w:szCs w:val="20"/>
              </w:rPr>
            </w:pPr>
          </w:p>
        </w:tc>
      </w:tr>
      <w:tr w:rsidR="000F20C7" w:rsidRPr="00AE0BE8" w:rsidTr="0098547E">
        <w:trPr>
          <w:trHeight w:val="413"/>
        </w:trPr>
        <w:tc>
          <w:tcPr>
            <w:tcW w:w="4850" w:type="dxa"/>
            <w:gridSpan w:val="2"/>
            <w:vAlign w:val="bottom"/>
          </w:tcPr>
          <w:p w:rsidR="000F20C7" w:rsidRPr="00600AE7" w:rsidRDefault="000F20C7" w:rsidP="003A68BF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F20C7" w:rsidRPr="00600AE7" w:rsidRDefault="000F20C7" w:rsidP="0098547E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F20C7" w:rsidRPr="00AE0BE8" w:rsidTr="0098547E">
        <w:trPr>
          <w:trHeight w:val="413"/>
        </w:trPr>
        <w:tc>
          <w:tcPr>
            <w:tcW w:w="9660" w:type="dxa"/>
            <w:gridSpan w:val="4"/>
            <w:vAlign w:val="bottom"/>
          </w:tcPr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</w:p>
          <w:p w:rsidR="000F20C7" w:rsidRPr="00C44BA2" w:rsidRDefault="000F20C7" w:rsidP="0098547E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F20C7" w:rsidRPr="009D6EC1" w:rsidRDefault="000F20C7" w:rsidP="0098547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 w:rsidR="00A14197">
              <w:rPr>
                <w:sz w:val="24"/>
                <w:szCs w:val="24"/>
              </w:rPr>
              <w:t>__ 2023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г.Бавлы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93536E" w:rsidRPr="0093536E" w:rsidRDefault="0093536E" w:rsidP="000F20C7">
      <w:pPr>
        <w:tabs>
          <w:tab w:val="left" w:pos="318"/>
        </w:tabs>
        <w:autoSpaceDE w:val="0"/>
        <w:autoSpaceDN w:val="0"/>
        <w:adjustRightInd w:val="0"/>
      </w:pPr>
    </w:p>
    <w:p w:rsidR="005A647E" w:rsidRPr="005A647E" w:rsidRDefault="005A647E" w:rsidP="005A647E">
      <w:pPr>
        <w:autoSpaceDE w:val="0"/>
        <w:autoSpaceDN w:val="0"/>
        <w:adjustRightInd w:val="0"/>
      </w:pPr>
    </w:p>
    <w:p w:rsidR="00937967" w:rsidRDefault="005A647E" w:rsidP="005A647E">
      <w:r w:rsidRPr="005A647E">
        <w:t xml:space="preserve">Об утверждении </w:t>
      </w:r>
      <w:r w:rsidR="0042530D">
        <w:t>муниципальной</w:t>
      </w:r>
      <w:r w:rsidRPr="005A647E">
        <w:t xml:space="preserve"> программы</w:t>
      </w:r>
    </w:p>
    <w:p w:rsidR="00937967" w:rsidRDefault="005A647E" w:rsidP="005A647E">
      <w:pPr>
        <w:rPr>
          <w:bCs/>
          <w:color w:val="000000"/>
        </w:rPr>
      </w:pPr>
      <w:r w:rsidRPr="005A647E">
        <w:rPr>
          <w:bCs/>
          <w:color w:val="000000"/>
        </w:rPr>
        <w:t>«П</w:t>
      </w:r>
      <w:r>
        <w:rPr>
          <w:bCs/>
          <w:color w:val="000000"/>
        </w:rPr>
        <w:t>атриотическое воспитание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молодежи </w:t>
      </w:r>
    </w:p>
    <w:p w:rsidR="005A647E" w:rsidRPr="005A647E" w:rsidRDefault="005A647E" w:rsidP="005A647E">
      <w:pPr>
        <w:rPr>
          <w:bCs/>
          <w:color w:val="000000"/>
        </w:rPr>
      </w:pPr>
      <w:r>
        <w:rPr>
          <w:bCs/>
          <w:color w:val="000000"/>
        </w:rPr>
        <w:t>в Бавлинском</w:t>
      </w:r>
      <w:r w:rsidR="000F20C7">
        <w:rPr>
          <w:bCs/>
          <w:color w:val="000000"/>
        </w:rPr>
        <w:t xml:space="preserve"> </w:t>
      </w:r>
      <w:r>
        <w:rPr>
          <w:bCs/>
          <w:color w:val="000000"/>
        </w:rPr>
        <w:t>муниципальном районе</w:t>
      </w:r>
    </w:p>
    <w:p w:rsidR="005A647E" w:rsidRPr="005A647E" w:rsidRDefault="00DE2C57" w:rsidP="005A647E">
      <w:pPr>
        <w:rPr>
          <w:bCs/>
          <w:color w:val="000000"/>
        </w:rPr>
      </w:pPr>
      <w:r>
        <w:rPr>
          <w:bCs/>
          <w:color w:val="000000"/>
        </w:rPr>
        <w:t>Р</w:t>
      </w:r>
      <w:r w:rsidR="00A14197">
        <w:rPr>
          <w:bCs/>
          <w:color w:val="000000"/>
        </w:rPr>
        <w:t>еспублики Татарстан на 2023-2026</w:t>
      </w:r>
      <w:r w:rsidR="005A647E" w:rsidRPr="005A647E">
        <w:rPr>
          <w:bCs/>
          <w:color w:val="000000"/>
        </w:rPr>
        <w:t xml:space="preserve"> годы»</w:t>
      </w:r>
    </w:p>
    <w:p w:rsidR="005A647E" w:rsidRDefault="00886F1A" w:rsidP="005A647E">
      <w:r>
        <w:t xml:space="preserve"> </w:t>
      </w:r>
    </w:p>
    <w:p w:rsidR="00886F1A" w:rsidRPr="005A647E" w:rsidRDefault="00886F1A" w:rsidP="005A647E"/>
    <w:p w:rsidR="00037E01" w:rsidRPr="00233F52" w:rsidRDefault="001F7E10" w:rsidP="00233F52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</w:t>
      </w:r>
      <w:r w:rsidR="0004083B" w:rsidRPr="001F7E10">
        <w:rPr>
          <w:rFonts w:ascii="Times New Roman" w:hAnsi="Times New Roman"/>
          <w:b w:val="0"/>
          <w:color w:val="000000" w:themeColor="text1"/>
        </w:rPr>
        <w:t xml:space="preserve">В соответствии с постановлением 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Кабинета Министров</w:t>
      </w:r>
      <w:r w:rsidR="00DE05CD" w:rsidRPr="00DE05CD">
        <w:rPr>
          <w:rFonts w:ascii="Times New Roman" w:eastAsia="Times New Roman" w:hAnsi="Times New Roman" w:cs="Times New Roman"/>
          <w:color w:val="000000"/>
        </w:rPr>
        <w:t xml:space="preserve"> </w:t>
      </w:r>
      <w:r w:rsidR="00DE05CD" w:rsidRPr="00DE05CD">
        <w:rPr>
          <w:rFonts w:ascii="Times New Roman" w:hAnsi="Times New Roman"/>
          <w:b w:val="0"/>
          <w:bCs w:val="0"/>
          <w:color w:val="000000" w:themeColor="text1"/>
        </w:rPr>
        <w:t>Республики Татарстан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 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от 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1</w:t>
      </w:r>
      <w:r w:rsidR="00DE05CD" w:rsidRPr="001F7E10">
        <w:rPr>
          <w:rFonts w:ascii="Times New Roman" w:hAnsi="Times New Roman"/>
          <w:b w:val="0"/>
          <w:bCs w:val="0"/>
          <w:color w:val="000000" w:themeColor="text1"/>
        </w:rPr>
        <w:t xml:space="preserve">6.09.2014 </w:t>
      </w:r>
      <w:r w:rsidR="00233F52">
        <w:rPr>
          <w:rFonts w:ascii="Times New Roman" w:hAnsi="Times New Roman"/>
          <w:b w:val="0"/>
          <w:bCs w:val="0"/>
          <w:color w:val="000000" w:themeColor="text1"/>
        </w:rPr>
        <w:t>№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 xml:space="preserve">666 </w:t>
      </w:r>
      <w:r w:rsidR="001879B9">
        <w:rPr>
          <w:rFonts w:ascii="Times New Roman" w:hAnsi="Times New Roman"/>
          <w:b w:val="0"/>
          <w:bCs w:val="0"/>
          <w:color w:val="000000" w:themeColor="text1"/>
        </w:rPr>
        <w:t>«</w:t>
      </w:r>
      <w:r w:rsidR="0004083B" w:rsidRPr="001F7E10">
        <w:rPr>
          <w:rFonts w:ascii="Times New Roman" w:hAnsi="Times New Roman"/>
          <w:b w:val="0"/>
          <w:bCs w:val="0"/>
          <w:color w:val="000000" w:themeColor="text1"/>
        </w:rPr>
        <w:t>Об утверждении Концепции патриотического воспитания детей и молодежи Республики Татарстан</w:t>
      </w:r>
      <w:r w:rsidR="00DE05CD">
        <w:rPr>
          <w:rFonts w:ascii="Times New Roman" w:hAnsi="Times New Roman"/>
          <w:b w:val="0"/>
          <w:bCs w:val="0"/>
          <w:color w:val="000000" w:themeColor="text1"/>
        </w:rPr>
        <w:t>»</w:t>
      </w:r>
      <w:r w:rsidR="000F20C7">
        <w:rPr>
          <w:rFonts w:ascii="Times New Roman" w:hAnsi="Times New Roman"/>
          <w:b w:val="0"/>
          <w:bCs w:val="0"/>
          <w:color w:val="000000" w:themeColor="text1"/>
        </w:rPr>
        <w:t xml:space="preserve"> Исполнительный комитет Бавлинского муниципального района Республики Татарстан</w:t>
      </w:r>
    </w:p>
    <w:p w:rsidR="005A647E" w:rsidRPr="00DE05CD" w:rsidRDefault="005A647E" w:rsidP="003A0B4F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DE05CD">
        <w:rPr>
          <w:rFonts w:ascii="Times New Roman" w:hAnsi="Times New Roman" w:cs="Times New Roman"/>
          <w:b w:val="0"/>
          <w:color w:val="000000" w:themeColor="text1"/>
        </w:rPr>
        <w:t xml:space="preserve">П О С Т А Н О В Л Я Е </w:t>
      </w:r>
      <w:proofErr w:type="gramStart"/>
      <w:r w:rsidRPr="00DE05CD">
        <w:rPr>
          <w:rFonts w:ascii="Times New Roman" w:hAnsi="Times New Roman" w:cs="Times New Roman"/>
          <w:b w:val="0"/>
          <w:color w:val="000000" w:themeColor="text1"/>
        </w:rPr>
        <w:t>Т :</w:t>
      </w:r>
      <w:proofErr w:type="gramEnd"/>
    </w:p>
    <w:p w:rsidR="00E45F55" w:rsidRPr="005A647E" w:rsidRDefault="005A647E" w:rsidP="003A0B4F">
      <w:pPr>
        <w:spacing w:line="360" w:lineRule="auto"/>
        <w:jc w:val="both"/>
        <w:rPr>
          <w:bCs/>
          <w:color w:val="000000"/>
        </w:rPr>
      </w:pPr>
      <w:r w:rsidRPr="005A647E">
        <w:tab/>
        <w:t>1.</w:t>
      </w:r>
      <w:r w:rsidR="000F20C7">
        <w:t xml:space="preserve"> </w:t>
      </w:r>
      <w:r w:rsidRPr="005A647E">
        <w:t>Утверд</w:t>
      </w:r>
      <w:r w:rsidR="00E45F55">
        <w:t xml:space="preserve">ить прилагаемую </w:t>
      </w:r>
      <w:r w:rsidR="00EA3D14">
        <w:t>муниципальную</w:t>
      </w:r>
      <w:r w:rsidR="00E45F55">
        <w:t xml:space="preserve"> </w:t>
      </w:r>
      <w:r w:rsidR="00B54708">
        <w:t xml:space="preserve">программу </w:t>
      </w:r>
      <w:r w:rsidR="00E45F55" w:rsidRPr="005A647E">
        <w:rPr>
          <w:bCs/>
          <w:color w:val="000000"/>
        </w:rPr>
        <w:t>«П</w:t>
      </w:r>
      <w:r w:rsidR="00E45F55">
        <w:rPr>
          <w:bCs/>
          <w:color w:val="000000"/>
        </w:rPr>
        <w:t>атриотическое воспитание молодежи в Бавлинском</w:t>
      </w:r>
      <w:r w:rsidR="000F20C7">
        <w:rPr>
          <w:bCs/>
          <w:color w:val="000000"/>
        </w:rPr>
        <w:t xml:space="preserve"> </w:t>
      </w:r>
      <w:r w:rsidR="00E45F55">
        <w:rPr>
          <w:bCs/>
          <w:color w:val="000000"/>
        </w:rPr>
        <w:t xml:space="preserve">муниципальном </w:t>
      </w:r>
      <w:r w:rsidR="00663018">
        <w:rPr>
          <w:bCs/>
          <w:color w:val="000000"/>
        </w:rPr>
        <w:t xml:space="preserve">районе </w:t>
      </w:r>
      <w:r w:rsidR="00E45F55">
        <w:rPr>
          <w:bCs/>
          <w:color w:val="000000"/>
        </w:rPr>
        <w:t>Республики Татарстан</w:t>
      </w:r>
      <w:r w:rsidR="000F20C7">
        <w:rPr>
          <w:bCs/>
          <w:color w:val="000000"/>
        </w:rPr>
        <w:t xml:space="preserve"> </w:t>
      </w:r>
      <w:r w:rsidR="00A14197">
        <w:rPr>
          <w:bCs/>
          <w:color w:val="000000"/>
        </w:rPr>
        <w:t>на 2023-2026</w:t>
      </w:r>
      <w:r w:rsidR="00E45F55" w:rsidRPr="005A647E">
        <w:rPr>
          <w:bCs/>
          <w:color w:val="000000"/>
        </w:rPr>
        <w:t xml:space="preserve"> годы»</w:t>
      </w:r>
      <w:r w:rsidR="000F20C7">
        <w:rPr>
          <w:bCs/>
          <w:color w:val="000000"/>
        </w:rPr>
        <w:t>.</w:t>
      </w:r>
    </w:p>
    <w:p w:rsidR="005A647E" w:rsidRPr="005A647E" w:rsidRDefault="005A647E" w:rsidP="003A0B4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47E"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A647E" w:rsidRDefault="005A647E" w:rsidP="003A0B4F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04083B" w:rsidRDefault="0004083B" w:rsidP="005A647E">
      <w:pPr>
        <w:autoSpaceDE w:val="0"/>
        <w:autoSpaceDN w:val="0"/>
        <w:adjustRightInd w:val="0"/>
      </w:pPr>
    </w:p>
    <w:p w:rsidR="00523E2B" w:rsidRPr="005A647E" w:rsidRDefault="00523E2B" w:rsidP="005A647E">
      <w:pPr>
        <w:autoSpaceDE w:val="0"/>
        <w:autoSpaceDN w:val="0"/>
        <w:adjustRightInd w:val="0"/>
      </w:pPr>
    </w:p>
    <w:p w:rsidR="0004083B" w:rsidRPr="0004083B" w:rsidRDefault="00037E01" w:rsidP="00037E01">
      <w:pPr>
        <w:tabs>
          <w:tab w:val="left" w:pos="567"/>
          <w:tab w:val="left" w:pos="709"/>
        </w:tabs>
        <w:autoSpaceDE w:val="0"/>
        <w:autoSpaceDN w:val="0"/>
        <w:adjustRightInd w:val="0"/>
      </w:pPr>
      <w:r>
        <w:t xml:space="preserve">          </w:t>
      </w:r>
      <w:r w:rsidR="0004083B" w:rsidRPr="0004083B">
        <w:t>Руководитель</w:t>
      </w:r>
      <w:r w:rsidR="00DE05CD">
        <w:t xml:space="preserve">                                                                   </w:t>
      </w:r>
      <w:r w:rsidR="0004083B" w:rsidRPr="0004083B">
        <w:t xml:space="preserve"> </w:t>
      </w:r>
      <w:r>
        <w:t xml:space="preserve">           </w:t>
      </w:r>
      <w:r w:rsidR="00A14197">
        <w:t>Д.Л.</w:t>
      </w:r>
      <w:r w:rsidR="00B65F56">
        <w:t xml:space="preserve"> </w:t>
      </w:r>
      <w:r w:rsidR="00A14197">
        <w:t>Бакиров</w:t>
      </w:r>
    </w:p>
    <w:p w:rsidR="005A647E" w:rsidRPr="005A647E" w:rsidRDefault="005A647E" w:rsidP="005A647E">
      <w:pPr>
        <w:autoSpaceDE w:val="0"/>
        <w:autoSpaceDN w:val="0"/>
        <w:adjustRightInd w:val="0"/>
      </w:pPr>
    </w:p>
    <w:p w:rsidR="005A647E" w:rsidRDefault="005A647E" w:rsidP="00917279"/>
    <w:p w:rsidR="00663018" w:rsidRDefault="00663018" w:rsidP="00917279"/>
    <w:p w:rsidR="003D587F" w:rsidRDefault="003D587F" w:rsidP="00917279"/>
    <w:p w:rsidR="003D587F" w:rsidRDefault="003D587F" w:rsidP="00917279"/>
    <w:p w:rsidR="003D587F" w:rsidRDefault="003D587F" w:rsidP="00917279"/>
    <w:p w:rsidR="003D587F" w:rsidRDefault="003D587F" w:rsidP="00917279"/>
    <w:p w:rsidR="003D587F" w:rsidRDefault="003D587F" w:rsidP="00917279"/>
    <w:p w:rsidR="003D587F" w:rsidRDefault="003D587F" w:rsidP="00917279"/>
    <w:p w:rsidR="003D587F" w:rsidRPr="0048658B" w:rsidRDefault="003D587F" w:rsidP="003D587F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lastRenderedPageBreak/>
        <w:t>УТВЕРЖДЕНА</w:t>
      </w:r>
    </w:p>
    <w:p w:rsidR="003D587F" w:rsidRPr="0048658B" w:rsidRDefault="003D587F" w:rsidP="003D587F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постановлением</w:t>
      </w:r>
    </w:p>
    <w:p w:rsidR="003D587F" w:rsidRPr="0048658B" w:rsidRDefault="003D587F" w:rsidP="003D587F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Исполнительного комитета</w:t>
      </w:r>
    </w:p>
    <w:p w:rsidR="003D587F" w:rsidRPr="0048658B" w:rsidRDefault="003D587F" w:rsidP="003D587F">
      <w:pPr>
        <w:jc w:val="right"/>
        <w:rPr>
          <w:rFonts w:eastAsia="Calibri"/>
          <w:sz w:val="24"/>
          <w:szCs w:val="24"/>
        </w:rPr>
      </w:pPr>
      <w:r w:rsidRPr="0048658B">
        <w:rPr>
          <w:rFonts w:eastAsia="Calibri"/>
          <w:sz w:val="24"/>
          <w:szCs w:val="24"/>
        </w:rPr>
        <w:t>Бавлинского муниципального района</w:t>
      </w:r>
    </w:p>
    <w:p w:rsidR="003D587F" w:rsidRPr="0048658B" w:rsidRDefault="003D587F" w:rsidP="003D587F">
      <w:pPr>
        <w:jc w:val="right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от  _</w:t>
      </w:r>
      <w:proofErr w:type="gramEnd"/>
      <w:r>
        <w:rPr>
          <w:rFonts w:eastAsia="Calibri"/>
          <w:sz w:val="24"/>
          <w:szCs w:val="24"/>
        </w:rPr>
        <w:t>______________ 2023г. №_____</w:t>
      </w:r>
    </w:p>
    <w:p w:rsidR="003D587F" w:rsidRPr="0048658B" w:rsidRDefault="003D587F" w:rsidP="003D587F">
      <w:pPr>
        <w:jc w:val="right"/>
      </w:pPr>
      <w:r w:rsidRPr="0048658B">
        <w:t xml:space="preserve">                                                                                                                                                  </w:t>
      </w:r>
    </w:p>
    <w:p w:rsidR="003D587F" w:rsidRPr="0048658B" w:rsidRDefault="003D587F" w:rsidP="003D587F">
      <w:pPr>
        <w:spacing w:line="0" w:lineRule="atLeast"/>
        <w:jc w:val="right"/>
      </w:pPr>
    </w:p>
    <w:p w:rsidR="003D587F" w:rsidRPr="0048658B" w:rsidRDefault="003D587F" w:rsidP="003D587F">
      <w:pPr>
        <w:jc w:val="center"/>
      </w:pPr>
      <w:r>
        <w:t>МУНИЦИПАЛЬНАЯ</w:t>
      </w:r>
      <w:r w:rsidRPr="0048658B">
        <w:t xml:space="preserve"> ПРОГРАММА</w:t>
      </w:r>
    </w:p>
    <w:p w:rsidR="003D587F" w:rsidRPr="0048658B" w:rsidRDefault="003D587F" w:rsidP="003D587F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>«Патриотическое воспитание молодежи в Бавлинском муниципальном</w:t>
      </w:r>
    </w:p>
    <w:p w:rsidR="003D587F" w:rsidRPr="0048658B" w:rsidRDefault="003D587F" w:rsidP="003D587F">
      <w:pPr>
        <w:jc w:val="center"/>
        <w:rPr>
          <w:bCs/>
          <w:color w:val="000000"/>
        </w:rPr>
      </w:pPr>
      <w:r w:rsidRPr="0048658B">
        <w:rPr>
          <w:bCs/>
          <w:color w:val="000000"/>
        </w:rPr>
        <w:t xml:space="preserve"> рай</w:t>
      </w:r>
      <w:r>
        <w:rPr>
          <w:bCs/>
          <w:color w:val="000000"/>
        </w:rPr>
        <w:t>оне Республики Татарстан на 2023-2026</w:t>
      </w:r>
      <w:r w:rsidRPr="0048658B">
        <w:rPr>
          <w:bCs/>
          <w:color w:val="000000"/>
        </w:rPr>
        <w:t xml:space="preserve"> годы»</w:t>
      </w:r>
    </w:p>
    <w:p w:rsidR="003D587F" w:rsidRDefault="003D587F" w:rsidP="003D587F">
      <w:pPr>
        <w:shd w:val="clear" w:color="auto" w:fill="FFFFFF"/>
        <w:spacing w:before="245" w:after="58"/>
        <w:jc w:val="center"/>
        <w:rPr>
          <w:bCs/>
          <w:color w:val="000000"/>
        </w:rPr>
      </w:pPr>
      <w:r w:rsidRPr="0048658B">
        <w:rPr>
          <w:bCs/>
          <w:color w:val="000000"/>
          <w:lang w:val="en-US"/>
        </w:rPr>
        <w:t>I</w:t>
      </w:r>
      <w:r w:rsidRPr="0048658B">
        <w:rPr>
          <w:bCs/>
          <w:color w:val="000000"/>
        </w:rPr>
        <w:t>. ПАСПОРТ ПРОГРАММЫ</w:t>
      </w:r>
    </w:p>
    <w:p w:rsidR="003D587F" w:rsidRPr="003D17DC" w:rsidRDefault="003D587F" w:rsidP="003D587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252"/>
        <w:gridCol w:w="2369"/>
        <w:gridCol w:w="2450"/>
      </w:tblGrid>
      <w:tr w:rsidR="003D587F" w:rsidRPr="0048658B" w:rsidTr="008751A2">
        <w:trPr>
          <w:trHeight w:val="1294"/>
        </w:trPr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Наименование Программы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Муниципальная</w:t>
            </w:r>
            <w:r w:rsidRPr="0048658B">
              <w:rPr>
                <w:bCs/>
                <w:color w:val="000000"/>
              </w:rPr>
              <w:t xml:space="preserve"> программа «Патриотическое </w:t>
            </w:r>
            <w:proofErr w:type="spellStart"/>
            <w:r w:rsidRPr="0048658B">
              <w:rPr>
                <w:bCs/>
                <w:color w:val="000000"/>
              </w:rPr>
              <w:t>воспи</w:t>
            </w:r>
            <w:r>
              <w:rPr>
                <w:bCs/>
                <w:color w:val="000000"/>
              </w:rPr>
              <w:t>-</w:t>
            </w:r>
            <w:r w:rsidRPr="0048658B">
              <w:rPr>
                <w:bCs/>
                <w:color w:val="000000"/>
              </w:rPr>
              <w:t>тание</w:t>
            </w:r>
            <w:proofErr w:type="spellEnd"/>
            <w:r w:rsidRPr="0048658B">
              <w:rPr>
                <w:bCs/>
                <w:color w:val="000000"/>
              </w:rPr>
              <w:t xml:space="preserve"> молодежи в Бавлинском муниципальном районе  Республики</w:t>
            </w:r>
            <w:r>
              <w:rPr>
                <w:bCs/>
                <w:color w:val="000000"/>
              </w:rPr>
              <w:t xml:space="preserve"> Татарстан на 2023-2026</w:t>
            </w:r>
            <w:r w:rsidRPr="0048658B">
              <w:rPr>
                <w:bCs/>
                <w:color w:val="000000"/>
              </w:rPr>
              <w:t xml:space="preserve"> годы» (далее - Программа)</w:t>
            </w:r>
          </w:p>
        </w:tc>
      </w:tr>
      <w:tr w:rsidR="003D587F" w:rsidRPr="0048658B" w:rsidTr="008751A2">
        <w:trPr>
          <w:trHeight w:val="1294"/>
        </w:trPr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>
              <w:t xml:space="preserve">Основания для разработки Программы наименование, дата, номер правового акта </w:t>
            </w:r>
          </w:p>
        </w:tc>
        <w:tc>
          <w:tcPr>
            <w:tcW w:w="7071" w:type="dxa"/>
            <w:gridSpan w:val="3"/>
          </w:tcPr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 xml:space="preserve">Федеральный закон от 30.12.2020 №489-ФЗ «О </w:t>
            </w:r>
            <w:proofErr w:type="spellStart"/>
            <w:proofErr w:type="gramStart"/>
            <w:r w:rsidRPr="00E87493">
              <w:rPr>
                <w:bCs/>
                <w:color w:val="000000"/>
              </w:rPr>
              <w:t>моло</w:t>
            </w:r>
            <w:r>
              <w:rPr>
                <w:bCs/>
                <w:color w:val="000000"/>
              </w:rPr>
              <w:t>-</w:t>
            </w:r>
            <w:r w:rsidRPr="00E87493">
              <w:rPr>
                <w:bCs/>
                <w:color w:val="000000"/>
              </w:rPr>
              <w:t>дежной</w:t>
            </w:r>
            <w:proofErr w:type="spellEnd"/>
            <w:proofErr w:type="gramEnd"/>
            <w:r w:rsidRPr="00E87493">
              <w:rPr>
                <w:bCs/>
                <w:color w:val="000000"/>
              </w:rPr>
              <w:t xml:space="preserve"> политике в Российской Федерации»;</w:t>
            </w:r>
          </w:p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 xml:space="preserve">Федеральный закон от 11.08.1995 №135-ФЗ «О </w:t>
            </w:r>
            <w:proofErr w:type="spellStart"/>
            <w:proofErr w:type="gramStart"/>
            <w:r w:rsidRPr="00E87493">
              <w:rPr>
                <w:bCs/>
                <w:color w:val="000000"/>
              </w:rPr>
              <w:t>благотво</w:t>
            </w:r>
            <w:r>
              <w:rPr>
                <w:bCs/>
                <w:color w:val="000000"/>
              </w:rPr>
              <w:t>-</w:t>
            </w:r>
            <w:r w:rsidRPr="00E87493">
              <w:rPr>
                <w:bCs/>
                <w:color w:val="000000"/>
              </w:rPr>
              <w:t>рительной</w:t>
            </w:r>
            <w:proofErr w:type="spellEnd"/>
            <w:proofErr w:type="gramEnd"/>
            <w:r w:rsidRPr="00E87493">
              <w:rPr>
                <w:bCs/>
                <w:color w:val="000000"/>
              </w:rPr>
              <w:t xml:space="preserve"> деятельности и добровольчестве (волонтер</w:t>
            </w:r>
            <w:r>
              <w:rPr>
                <w:bCs/>
                <w:color w:val="000000"/>
              </w:rPr>
              <w:t>-</w:t>
            </w:r>
            <w:proofErr w:type="spellStart"/>
            <w:r w:rsidRPr="00E87493">
              <w:rPr>
                <w:bCs/>
                <w:color w:val="000000"/>
              </w:rPr>
              <w:t>стве</w:t>
            </w:r>
            <w:proofErr w:type="spellEnd"/>
            <w:r w:rsidRPr="00E87493">
              <w:rPr>
                <w:bCs/>
                <w:color w:val="000000"/>
              </w:rPr>
              <w:t>)»;</w:t>
            </w:r>
          </w:p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>Концепция развития добровольчества (</w:t>
            </w:r>
            <w:proofErr w:type="spellStart"/>
            <w:r w:rsidRPr="00E87493">
              <w:rPr>
                <w:bCs/>
                <w:color w:val="000000"/>
              </w:rPr>
              <w:t>волонтерства</w:t>
            </w:r>
            <w:proofErr w:type="spellEnd"/>
            <w:r w:rsidRPr="00E87493">
              <w:rPr>
                <w:bCs/>
                <w:color w:val="000000"/>
              </w:rPr>
              <w:t xml:space="preserve">) в Российской Федерации до 2025 года, утвержденная распоряжением Правительства Российской Федерации от 27.12.2018 №2950-р; </w:t>
            </w:r>
          </w:p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 xml:space="preserve">Закон Республики Татарстан от 19.10.1993 №1983-XII «О молодежной политике в Республике Татарстан» (в ред. от 05.05.2021 №35-ЗРТ); </w:t>
            </w:r>
          </w:p>
          <w:p w:rsidR="003D587F" w:rsidRPr="00E87493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>Указ Президента Российской Федерации от 04.02.2021 №68 (в ред. от 09.09.2022 № 620)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:rsidR="003D587F" w:rsidRPr="0048658B" w:rsidRDefault="003D587F" w:rsidP="008751A2">
            <w:pPr>
              <w:jc w:val="both"/>
              <w:rPr>
                <w:bCs/>
                <w:color w:val="000000"/>
              </w:rPr>
            </w:pPr>
            <w:r w:rsidRPr="00E87493">
              <w:rPr>
                <w:bCs/>
                <w:color w:val="000000"/>
              </w:rPr>
              <w:t>Закон Республики Татарстан от 30.06.2018 № 48-ЗРТ «О регулировании отдельных вопросов в сфере добровольчества (</w:t>
            </w:r>
            <w:proofErr w:type="spellStart"/>
            <w:r w:rsidRPr="00E87493">
              <w:rPr>
                <w:bCs/>
                <w:color w:val="000000"/>
              </w:rPr>
              <w:t>волонтерства</w:t>
            </w:r>
            <w:proofErr w:type="spellEnd"/>
            <w:r w:rsidRPr="00E87493">
              <w:rPr>
                <w:bCs/>
                <w:color w:val="000000"/>
              </w:rPr>
              <w:t>) и о внесении изменений в отдельные законодательные акты Республики Татарстан»</w:t>
            </w:r>
            <w:r>
              <w:rPr>
                <w:bCs/>
                <w:color w:val="000000"/>
              </w:rPr>
              <w:t>.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Заказчик Программы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noProof/>
              </w:rPr>
            </w:pPr>
            <w:r w:rsidRPr="0048658B">
              <w:rPr>
                <w:noProof/>
              </w:rPr>
              <w:t xml:space="preserve">Исполнительный </w:t>
            </w:r>
            <w:r>
              <w:rPr>
                <w:noProof/>
              </w:rPr>
              <w:t>комитет Бавлинского муниципаль</w:t>
            </w:r>
            <w:r w:rsidRPr="0048658B">
              <w:rPr>
                <w:noProof/>
              </w:rPr>
              <w:t>ного района Республики Татарстан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Координатор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 xml:space="preserve">Программы 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>
              <w:t xml:space="preserve">МКУ </w:t>
            </w:r>
            <w:r w:rsidRPr="0048658B">
              <w:t>«Отдел по делам молодежи Бавлинского муниципального района Республики Татарстан»</w:t>
            </w:r>
            <w:r>
              <w:t>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>
              <w:lastRenderedPageBreak/>
              <w:t>МКУ</w:t>
            </w:r>
            <w:r w:rsidRPr="0048658B">
              <w:t xml:space="preserve"> «Отдел образования Бавлинского муниципального района Республики Татарстан»</w:t>
            </w:r>
            <w:r>
              <w:t>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</w:pPr>
            <w:r>
              <w:t xml:space="preserve">МКУ </w:t>
            </w:r>
            <w:r w:rsidRPr="0048658B">
              <w:t>«Отдел культуры Бавлинского муниципального района Республики Татарстан»</w:t>
            </w:r>
            <w:r>
              <w:t>.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rPr>
                <w:lang w:val="tt-RU"/>
              </w:rPr>
            </w:pPr>
            <w:r w:rsidRPr="0048658B">
              <w:lastRenderedPageBreak/>
              <w:t>Исполнители Программы</w:t>
            </w:r>
            <w:r w:rsidRPr="0048658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МКУ</w:t>
            </w:r>
            <w:r w:rsidRPr="0048658B">
              <w:rPr>
                <w:bCs/>
                <w:color w:val="000000"/>
              </w:rPr>
              <w:t xml:space="preserve"> «Отдел по делам молодежи Бавлинского муниципального района Республики Татарстан»;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МКУ </w:t>
            </w:r>
            <w:r w:rsidRPr="0048658B">
              <w:rPr>
                <w:bCs/>
                <w:color w:val="000000"/>
              </w:rPr>
              <w:t>«Отдел образования Бавлинского муниципального района Республики Татарстан»;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МКУ </w:t>
            </w:r>
            <w:r w:rsidRPr="0048658B">
              <w:rPr>
                <w:bCs/>
                <w:color w:val="000000"/>
              </w:rPr>
              <w:t>«Отдел культуры Бавлинского муниципального района Республики Татарстан»;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МКУ </w:t>
            </w:r>
            <w:r w:rsidRPr="0048658B">
              <w:rPr>
                <w:bCs/>
                <w:color w:val="000000"/>
              </w:rPr>
              <w:t>«Отдел развития спорта и туризма Бавлинского муниципального района Республики Татарстан»;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847C34">
              <w:rPr>
                <w:bCs/>
                <w:color w:val="000000"/>
              </w:rPr>
              <w:t xml:space="preserve">Военный комиссариат (города Бавлы, Бавлинского и </w:t>
            </w:r>
            <w:proofErr w:type="spellStart"/>
            <w:r w:rsidRPr="00847C34">
              <w:rPr>
                <w:bCs/>
                <w:color w:val="000000"/>
              </w:rPr>
              <w:t>Ютазинского</w:t>
            </w:r>
            <w:proofErr w:type="spellEnd"/>
            <w:r w:rsidRPr="00847C34">
              <w:rPr>
                <w:bCs/>
                <w:color w:val="000000"/>
              </w:rPr>
              <w:t xml:space="preserve"> районов Республики Татарстан</w:t>
            </w:r>
            <w:r>
              <w:rPr>
                <w:bCs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bCs/>
                <w:color w:val="000000"/>
              </w:rPr>
              <w:t>муници-пальный</w:t>
            </w:r>
            <w:proofErr w:type="spellEnd"/>
            <w:proofErr w:type="gramEnd"/>
            <w:r w:rsidRPr="00847C34">
              <w:rPr>
                <w:bCs/>
                <w:color w:val="000000"/>
              </w:rPr>
              <w:t>);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4"/>
              <w:jc w:val="both"/>
              <w:rPr>
                <w:bCs/>
                <w:color w:val="000000"/>
              </w:rPr>
            </w:pPr>
            <w:r w:rsidRPr="0048658B">
              <w:rPr>
                <w:color w:val="000000"/>
                <w:shd w:val="clear" w:color="auto" w:fill="FFFFFF"/>
              </w:rPr>
              <w:t>Отдел социальной защиты Министерства труда, занятости и социальной защиты Республики Татарстан  в Бавлинском муниципальном районе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D587F" w:rsidRPr="0048658B" w:rsidTr="008751A2">
        <w:trPr>
          <w:trHeight w:val="447"/>
        </w:trPr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Цели Программы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Развитие и модернизация системы патриотического</w:t>
            </w:r>
            <w:r>
              <w:rPr>
                <w:rFonts w:eastAsia="Calibri"/>
              </w:rPr>
              <w:t xml:space="preserve"> воспитания </w:t>
            </w:r>
            <w:r w:rsidRPr="0048658B">
              <w:rPr>
                <w:rFonts w:eastAsia="Calibri"/>
              </w:rPr>
              <w:t xml:space="preserve">обеспечивающей поддержание </w:t>
            </w:r>
            <w:proofErr w:type="spellStart"/>
            <w:r w:rsidRPr="0048658B">
              <w:rPr>
                <w:rFonts w:eastAsia="Calibri"/>
              </w:rPr>
              <w:t>общест</w:t>
            </w:r>
            <w:proofErr w:type="spellEnd"/>
            <w:r>
              <w:rPr>
                <w:rFonts w:eastAsia="Calibri"/>
              </w:rPr>
              <w:t xml:space="preserve">- </w:t>
            </w:r>
            <w:r w:rsidRPr="0048658B">
              <w:rPr>
                <w:rFonts w:eastAsia="Calibri"/>
              </w:rPr>
              <w:t>венной и экономической стабильности в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 xml:space="preserve">районе, формирование у детей и молодежи района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</w:t>
            </w:r>
            <w:r w:rsidRPr="0048658B">
              <w:t>межэтнических и межконфессиональных отношений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Задачи Программы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 xml:space="preserve">- развитие межведомственного </w:t>
            </w:r>
            <w:r>
              <w:rPr>
                <w:rFonts w:eastAsia="Calibri"/>
              </w:rPr>
              <w:t xml:space="preserve">взаимодействия органов местного </w:t>
            </w:r>
            <w:r w:rsidRPr="0048658B">
              <w:rPr>
                <w:rFonts w:eastAsia="Calibri"/>
              </w:rPr>
              <w:t>самоуправления Бавлинского муниципального района с общественными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организациями;</w:t>
            </w:r>
          </w:p>
          <w:p w:rsidR="003D587F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осуществление деятельности по формированию у де</w:t>
            </w:r>
            <w:r>
              <w:rPr>
                <w:rFonts w:eastAsia="Calibri"/>
              </w:rPr>
              <w:t>т</w:t>
            </w:r>
            <w:r w:rsidRPr="0048658B">
              <w:rPr>
                <w:rFonts w:eastAsia="Calibri"/>
              </w:rPr>
              <w:t>ей и молодежи гражданской идентичности,</w:t>
            </w:r>
            <w:r>
              <w:rPr>
                <w:rFonts w:eastAsia="Calibri"/>
              </w:rPr>
              <w:t xml:space="preserve"> патриотическо-</w:t>
            </w:r>
          </w:p>
          <w:p w:rsidR="003D587F" w:rsidRPr="0048658B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го</w:t>
            </w:r>
            <w:proofErr w:type="spellEnd"/>
            <w:r>
              <w:rPr>
                <w:rFonts w:eastAsia="Calibri"/>
              </w:rPr>
              <w:t xml:space="preserve">, </w:t>
            </w:r>
            <w:r w:rsidRPr="0048658B">
              <w:rPr>
                <w:rFonts w:eastAsia="Calibri"/>
              </w:rPr>
              <w:t>морально-нравственного и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 xml:space="preserve">толерантного </w:t>
            </w:r>
            <w:proofErr w:type="spellStart"/>
            <w:proofErr w:type="gramStart"/>
            <w:r w:rsidRPr="0048658B">
              <w:rPr>
                <w:rFonts w:eastAsia="Calibri"/>
              </w:rPr>
              <w:t>мировоз</w:t>
            </w:r>
            <w:proofErr w:type="spellEnd"/>
            <w:r>
              <w:rPr>
                <w:rFonts w:eastAsia="Calibri"/>
              </w:rPr>
              <w:t>-</w:t>
            </w:r>
            <w:r w:rsidRPr="0048658B">
              <w:rPr>
                <w:rFonts w:eastAsia="Calibri"/>
              </w:rPr>
              <w:t>зрения</w:t>
            </w:r>
            <w:proofErr w:type="gramEnd"/>
            <w:r w:rsidRPr="0048658B">
              <w:rPr>
                <w:rFonts w:eastAsia="Calibri"/>
              </w:rPr>
              <w:t>, готовности к выполнению конституционных обязанностей по защите Отечества;</w:t>
            </w:r>
          </w:p>
          <w:p w:rsidR="003D587F" w:rsidRPr="0048658B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военно-профессиональное ориентирование молодежи, ее подготовка к военной службе;</w:t>
            </w:r>
          </w:p>
          <w:p w:rsidR="003D587F" w:rsidRPr="0048658B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совершенствова</w:t>
            </w:r>
            <w:r>
              <w:rPr>
                <w:rFonts w:eastAsia="Calibri"/>
              </w:rPr>
              <w:t>ние направлений и форм работы по п</w:t>
            </w:r>
            <w:r w:rsidRPr="0048658B">
              <w:rPr>
                <w:rFonts w:eastAsia="Calibri"/>
              </w:rPr>
              <w:t>атриотическому воспитанию молодежи;</w:t>
            </w:r>
          </w:p>
          <w:p w:rsidR="003D587F" w:rsidRPr="0048658B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48658B">
              <w:rPr>
                <w:rFonts w:eastAsia="Calibri"/>
              </w:rPr>
              <w:t>- повышение качества патриотического воспитания в</w:t>
            </w:r>
            <w:r>
              <w:rPr>
                <w:rFonts w:eastAsia="Calibri"/>
              </w:rPr>
              <w:t xml:space="preserve"> о</w:t>
            </w:r>
            <w:r w:rsidRPr="0048658B">
              <w:rPr>
                <w:rFonts w:eastAsia="Calibri"/>
              </w:rPr>
              <w:t xml:space="preserve">бразовательных учреждениях, учреждениях </w:t>
            </w:r>
            <w:proofErr w:type="spellStart"/>
            <w:proofErr w:type="gramStart"/>
            <w:r w:rsidRPr="0048658B">
              <w:rPr>
                <w:rFonts w:eastAsia="Calibri"/>
              </w:rPr>
              <w:t>допол</w:t>
            </w:r>
            <w:r>
              <w:rPr>
                <w:rFonts w:eastAsia="Calibri"/>
              </w:rPr>
              <w:t>-</w:t>
            </w:r>
            <w:r w:rsidRPr="0048658B">
              <w:rPr>
                <w:rFonts w:eastAsia="Calibri"/>
              </w:rPr>
              <w:t>ни</w:t>
            </w:r>
            <w:r>
              <w:rPr>
                <w:rFonts w:eastAsia="Calibri"/>
              </w:rPr>
              <w:t>т</w:t>
            </w:r>
            <w:r w:rsidRPr="0048658B">
              <w:rPr>
                <w:rFonts w:eastAsia="Calibri"/>
              </w:rPr>
              <w:t>ельного</w:t>
            </w:r>
            <w:proofErr w:type="spellEnd"/>
            <w:proofErr w:type="gramEnd"/>
            <w:r w:rsidRPr="0048658B">
              <w:rPr>
                <w:rFonts w:eastAsia="Calibri"/>
              </w:rPr>
              <w:t xml:space="preserve"> образования, общественных</w:t>
            </w:r>
            <w:r>
              <w:rPr>
                <w:rFonts w:eastAsia="Calibri"/>
              </w:rPr>
              <w:t xml:space="preserve"> </w:t>
            </w:r>
            <w:r w:rsidRPr="0048658B">
              <w:rPr>
                <w:rFonts w:eastAsia="Calibri"/>
              </w:rPr>
              <w:t>объединениях;</w:t>
            </w:r>
          </w:p>
          <w:p w:rsidR="003D587F" w:rsidRPr="00C968AC" w:rsidRDefault="003D587F" w:rsidP="008751A2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</w:t>
            </w:r>
            <w:r w:rsidRPr="0048658B">
              <w:rPr>
                <w:rFonts w:eastAsia="Calibri"/>
              </w:rPr>
              <w:t xml:space="preserve">организация подготовки, переподготовки и повышения квалификации специалистов по патриотическому </w:t>
            </w:r>
            <w:r w:rsidRPr="0048658B">
              <w:t>воспитанию</w:t>
            </w:r>
            <w:r>
              <w:t>.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lastRenderedPageBreak/>
              <w:t>Сроки и этапы реализации Программы</w:t>
            </w:r>
          </w:p>
        </w:tc>
        <w:tc>
          <w:tcPr>
            <w:tcW w:w="7071" w:type="dxa"/>
            <w:gridSpan w:val="3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2023-2026</w:t>
            </w:r>
            <w:r w:rsidRPr="0048658B">
              <w:t xml:space="preserve"> годы</w:t>
            </w:r>
          </w:p>
        </w:tc>
      </w:tr>
      <w:tr w:rsidR="003D587F" w:rsidRPr="0048658B" w:rsidTr="008751A2">
        <w:tc>
          <w:tcPr>
            <w:tcW w:w="2676" w:type="dxa"/>
            <w:vMerge w:val="restart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 xml:space="preserve">Объемы финансирования Программы с 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48658B">
              <w:t>разбивкой по годам и источникам</w:t>
            </w:r>
          </w:p>
        </w:tc>
        <w:tc>
          <w:tcPr>
            <w:tcW w:w="2252" w:type="dxa"/>
            <w:vMerge w:val="restart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Год</w:t>
            </w:r>
            <w:r>
              <w:t xml:space="preserve"> и источник</w:t>
            </w:r>
          </w:p>
        </w:tc>
        <w:tc>
          <w:tcPr>
            <w:tcW w:w="4819" w:type="dxa"/>
            <w:gridSpan w:val="2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Объем предполагаемых средств,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тыс. рублей</w:t>
            </w:r>
          </w:p>
        </w:tc>
      </w:tr>
      <w:tr w:rsidR="003D587F" w:rsidRPr="0048658B" w:rsidTr="008751A2">
        <w:tc>
          <w:tcPr>
            <w:tcW w:w="2676" w:type="dxa"/>
            <w:vMerge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52" w:type="dxa"/>
            <w:vMerge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  <w:tc>
          <w:tcPr>
            <w:tcW w:w="2369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Бюджет муниципального района</w:t>
            </w:r>
          </w:p>
        </w:tc>
        <w:tc>
          <w:tcPr>
            <w:tcW w:w="2450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Внебюджетные источники</w:t>
            </w:r>
          </w:p>
        </w:tc>
      </w:tr>
      <w:tr w:rsidR="003D587F" w:rsidRPr="0048658B" w:rsidTr="008751A2">
        <w:tc>
          <w:tcPr>
            <w:tcW w:w="2676" w:type="dxa"/>
            <w:vMerge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52" w:type="dxa"/>
          </w:tcPr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AE7EF6">
              <w:rPr>
                <w:b/>
              </w:rPr>
              <w:t>2023 г.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>МКУ «Отдел по делам молодежи Бавлинского муниципального района РТ»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>МКУ «Отдел культуры Бавлинского муниципального района РТ»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2F2899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>МКУ «Отдел образования Бавлинского муниципального района РТ»</w:t>
            </w:r>
          </w:p>
        </w:tc>
        <w:tc>
          <w:tcPr>
            <w:tcW w:w="2369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10,0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5,0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188</w:t>
            </w:r>
            <w:r w:rsidRPr="0048658B">
              <w:t>,0</w:t>
            </w:r>
          </w:p>
        </w:tc>
        <w:tc>
          <w:tcPr>
            <w:tcW w:w="2450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jc w:val="center"/>
            </w:pPr>
            <w:r w:rsidRPr="0048658B">
              <w:t>-</w:t>
            </w:r>
          </w:p>
        </w:tc>
      </w:tr>
      <w:tr w:rsidR="003D587F" w:rsidRPr="0048658B" w:rsidTr="008751A2">
        <w:tc>
          <w:tcPr>
            <w:tcW w:w="2676" w:type="dxa"/>
            <w:vMerge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52" w:type="dxa"/>
          </w:tcPr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</w:rPr>
            </w:pPr>
            <w:r w:rsidRPr="00AE7EF6">
              <w:rPr>
                <w:b/>
              </w:rPr>
              <w:t>2024 г.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>МКУ «Отдел по делам молодежи Бавлинского муниципального района РТ»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>МКУ «Отдел культуры Бавлинского муниципального района РТ»</w:t>
            </w: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AE7EF6">
              <w:t xml:space="preserve">МКУ «Отдел образования Бавлинского </w:t>
            </w:r>
            <w:r w:rsidRPr="00AE7EF6">
              <w:lastRenderedPageBreak/>
              <w:t>муниципального района РТ»</w:t>
            </w:r>
          </w:p>
        </w:tc>
        <w:tc>
          <w:tcPr>
            <w:tcW w:w="2369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10,0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jc w:val="center"/>
            </w:pPr>
            <w:r>
              <w:t>5,0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188</w:t>
            </w:r>
            <w:r w:rsidRPr="0048658B">
              <w:t>,0</w:t>
            </w:r>
          </w:p>
        </w:tc>
        <w:tc>
          <w:tcPr>
            <w:tcW w:w="2450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48658B">
              <w:t>-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52" w:type="dxa"/>
          </w:tcPr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</w:rPr>
            </w:pPr>
            <w:r w:rsidRPr="00E80450">
              <w:rPr>
                <w:b/>
              </w:rPr>
              <w:t>2025 г.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МКУ «Отдел по делам молодежи Бавлинского муниципального района РТ»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МКУ «Отдел культуры Бавлинского муниципального района РТ»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МКУ «Отдел образования Бавлинского муниципального района РТ »</w:t>
            </w:r>
          </w:p>
        </w:tc>
        <w:tc>
          <w:tcPr>
            <w:tcW w:w="2369" w:type="dxa"/>
          </w:tcPr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10,0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5,0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188,0</w:t>
            </w:r>
          </w:p>
        </w:tc>
        <w:tc>
          <w:tcPr>
            <w:tcW w:w="2450" w:type="dxa"/>
          </w:tcPr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52" w:type="dxa"/>
          </w:tcPr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b/>
                <w:sz w:val="26"/>
                <w:szCs w:val="26"/>
              </w:rPr>
            </w:pPr>
            <w:r w:rsidRPr="00AE7EF6">
              <w:rPr>
                <w:b/>
                <w:sz w:val="26"/>
                <w:szCs w:val="26"/>
              </w:rPr>
              <w:t>2026</w:t>
            </w:r>
            <w:r>
              <w:rPr>
                <w:b/>
                <w:sz w:val="26"/>
                <w:szCs w:val="26"/>
              </w:rPr>
              <w:t xml:space="preserve"> г.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МКУ «Отдел по делам молодежи Бавлинского муниципального района РТ»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МКУ «Отдел культуры Бавлинского муниципального района РТ»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AE7EF6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  <w:rPr>
                <w:sz w:val="26"/>
                <w:szCs w:val="26"/>
              </w:rPr>
            </w:pPr>
            <w:r w:rsidRPr="00E80450">
              <w:t>МКУ «Отдел образования Бавлинского муниципального района РТ »</w:t>
            </w:r>
          </w:p>
        </w:tc>
        <w:tc>
          <w:tcPr>
            <w:tcW w:w="2369" w:type="dxa"/>
          </w:tcPr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</w:pPr>
            <w:r>
              <w:t xml:space="preserve">           </w:t>
            </w:r>
            <w:r w:rsidRPr="00E80450">
              <w:t>10,0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5,0</w:t>
            </w: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Pr="00E80450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 w:rsidRPr="00E80450">
              <w:t>188,0</w:t>
            </w:r>
          </w:p>
        </w:tc>
        <w:tc>
          <w:tcPr>
            <w:tcW w:w="2450" w:type="dxa"/>
          </w:tcPr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center"/>
            </w:pPr>
            <w:r>
              <w:t>-</w:t>
            </w:r>
          </w:p>
        </w:tc>
      </w:tr>
      <w:tr w:rsidR="003D587F" w:rsidRPr="0048658B" w:rsidTr="008751A2">
        <w:tc>
          <w:tcPr>
            <w:tcW w:w="9747" w:type="dxa"/>
            <w:gridSpan w:val="4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r>
              <w:t>Итого:                                              812,0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7071" w:type="dxa"/>
            <w:gridSpan w:val="3"/>
          </w:tcPr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 xml:space="preserve">Общий объем финансирования Программы составляет </w:t>
            </w:r>
            <w:r>
              <w:t>812,0 тыс. рублей.</w:t>
            </w:r>
          </w:p>
          <w:p w:rsidR="003D587F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both"/>
              <w:rPr>
                <w:sz w:val="24"/>
                <w:szCs w:val="24"/>
              </w:rPr>
            </w:pPr>
            <w:r w:rsidRPr="005F60E5">
              <w:rPr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 федерального и республиканского бюджетов на </w:t>
            </w:r>
          </w:p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  <w:ind w:left="33"/>
              <w:jc w:val="both"/>
            </w:pPr>
            <w:proofErr w:type="spellStart"/>
            <w:r w:rsidRPr="005F60E5">
              <w:rPr>
                <w:sz w:val="24"/>
                <w:szCs w:val="24"/>
              </w:rPr>
              <w:t>софинансирование</w:t>
            </w:r>
            <w:proofErr w:type="spellEnd"/>
            <w:r w:rsidRPr="005F60E5">
              <w:rPr>
                <w:sz w:val="24"/>
                <w:szCs w:val="24"/>
              </w:rPr>
              <w:t xml:space="preserve"> мероприятий Программы</w:t>
            </w:r>
          </w:p>
        </w:tc>
      </w:tr>
      <w:tr w:rsidR="003D587F" w:rsidRPr="0048658B" w:rsidTr="008751A2">
        <w:tc>
          <w:tcPr>
            <w:tcW w:w="2676" w:type="dxa"/>
          </w:tcPr>
          <w:p w:rsidR="003D587F" w:rsidRPr="0048658B" w:rsidRDefault="003D587F" w:rsidP="008751A2">
            <w:pPr>
              <w:tabs>
                <w:tab w:val="center" w:pos="4677"/>
                <w:tab w:val="right" w:pos="9355"/>
              </w:tabs>
            </w:pPr>
            <w:r w:rsidRPr="005F60E5">
              <w:lastRenderedPageBreak/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7071" w:type="dxa"/>
            <w:gridSpan w:val="3"/>
          </w:tcPr>
          <w:p w:rsidR="003D587F" w:rsidRDefault="003D587F" w:rsidP="008751A2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Pr="005F60E5">
              <w:t>модернизация инфраструктуры патриотического</w:t>
            </w:r>
            <w:r>
              <w:t xml:space="preserve"> </w:t>
            </w:r>
            <w:proofErr w:type="spellStart"/>
            <w:r>
              <w:t>воспи</w:t>
            </w:r>
            <w:proofErr w:type="spellEnd"/>
            <w:r>
              <w:t>-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тания</w:t>
            </w:r>
            <w:proofErr w:type="spellEnd"/>
            <w:r>
              <w:t xml:space="preserve"> в </w:t>
            </w:r>
            <w:r w:rsidRPr="005F60E5">
              <w:t>районе;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состоящих</w:t>
            </w:r>
            <w:r>
              <w:t xml:space="preserve"> в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патриотических клубах (объединениях);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охвата детей и молодежи в мероприятиях патриотической направленности;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Pr="005F60E5">
              <w:t>увеличение количества участников поискового</w:t>
            </w:r>
            <w:r>
              <w:t xml:space="preserve"> </w:t>
            </w:r>
            <w:proofErr w:type="spellStart"/>
            <w:proofErr w:type="gramStart"/>
            <w:r>
              <w:t>д</w:t>
            </w:r>
            <w:r w:rsidRPr="005F60E5">
              <w:t>виже</w:t>
            </w:r>
            <w:proofErr w:type="spellEnd"/>
            <w:r>
              <w:t xml:space="preserve">- </w:t>
            </w:r>
            <w:proofErr w:type="spellStart"/>
            <w:r w:rsidRPr="005F60E5">
              <w:t>ния</w:t>
            </w:r>
            <w:proofErr w:type="spellEnd"/>
            <w:proofErr w:type="gramEnd"/>
            <w:r w:rsidRPr="005F60E5">
              <w:t>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военно-спортивных,</w:t>
            </w:r>
            <w:r>
              <w:t xml:space="preserve"> </w:t>
            </w:r>
            <w:proofErr w:type="gramStart"/>
            <w:r>
              <w:t>профиль-</w:t>
            </w:r>
            <w:proofErr w:type="spellStart"/>
            <w:r>
              <w:t>ных</w:t>
            </w:r>
            <w:proofErr w:type="spellEnd"/>
            <w:proofErr w:type="gramEnd"/>
            <w:r w:rsidRPr="005F60E5">
              <w:t xml:space="preserve"> патриотических смен в оздоровительных</w:t>
            </w:r>
            <w:r>
              <w:t xml:space="preserve"> лагерях;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детей и молодежи, прошедших подготовку в военно-спортивных лагерях;</w:t>
            </w:r>
          </w:p>
          <w:p w:rsidR="003D587F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улучшение работы по подготовке специалистов в</w:t>
            </w:r>
            <w:r>
              <w:t xml:space="preserve"> </w:t>
            </w:r>
            <w:proofErr w:type="spellStart"/>
            <w:r>
              <w:t>обла</w:t>
            </w:r>
            <w:proofErr w:type="spellEnd"/>
            <w:r>
              <w:t>-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proofErr w:type="spellStart"/>
            <w:r>
              <w:t>с</w:t>
            </w:r>
            <w:r w:rsidRPr="005F60E5">
              <w:t>ти</w:t>
            </w:r>
            <w:proofErr w:type="spellEnd"/>
            <w:r w:rsidRPr="005F60E5">
              <w:t xml:space="preserve"> патриотического воспитания и повышение</w:t>
            </w:r>
            <w:r>
              <w:t xml:space="preserve"> </w:t>
            </w:r>
            <w:r w:rsidRPr="005F60E5">
              <w:t>качества патриотического воспитания;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увеличение количества подготовленных</w:t>
            </w:r>
            <w:r>
              <w:t xml:space="preserve"> специалистов в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области патриотического</w:t>
            </w:r>
            <w:r>
              <w:t xml:space="preserve"> </w:t>
            </w:r>
            <w:r w:rsidRPr="005F60E5">
              <w:t>воспитания;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духовно-нравственной культуры</w:t>
            </w:r>
            <w:r>
              <w:t xml:space="preserve"> </w:t>
            </w:r>
            <w:proofErr w:type="spellStart"/>
            <w:proofErr w:type="gramStart"/>
            <w:r>
              <w:t>мо-лодежи</w:t>
            </w:r>
            <w:proofErr w:type="spellEnd"/>
            <w:proofErr w:type="gramEnd"/>
            <w:r w:rsidRPr="005F60E5">
              <w:t>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уровня гражданской идентичности;</w:t>
            </w:r>
          </w:p>
          <w:p w:rsidR="003D587F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повышение степени готовности к выполнению</w:t>
            </w:r>
            <w:r>
              <w:t xml:space="preserve"> обязан-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F60E5">
              <w:t>ностей</w:t>
            </w:r>
            <w:proofErr w:type="spellEnd"/>
            <w:r w:rsidRPr="005F60E5">
              <w:t xml:space="preserve"> по защите Отечества;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- совершенствование работы по подготовке молодежи</w:t>
            </w:r>
            <w:r>
              <w:t xml:space="preserve"> к</w:t>
            </w:r>
          </w:p>
          <w:p w:rsidR="003D587F" w:rsidRPr="005F60E5" w:rsidRDefault="003D587F" w:rsidP="008751A2">
            <w:pPr>
              <w:widowControl w:val="0"/>
              <w:autoSpaceDE w:val="0"/>
              <w:autoSpaceDN w:val="0"/>
              <w:jc w:val="both"/>
            </w:pPr>
            <w:r w:rsidRPr="005F60E5">
              <w:t>службе в армии.</w:t>
            </w:r>
          </w:p>
        </w:tc>
      </w:tr>
    </w:tbl>
    <w:p w:rsidR="003D587F" w:rsidRDefault="003D587F" w:rsidP="003D587F"/>
    <w:p w:rsidR="003D587F" w:rsidRPr="005F60E5" w:rsidRDefault="003D587F" w:rsidP="003D587F">
      <w:pPr>
        <w:widowControl w:val="0"/>
        <w:autoSpaceDE w:val="0"/>
        <w:autoSpaceDN w:val="0"/>
        <w:adjustRightInd w:val="0"/>
        <w:jc w:val="center"/>
      </w:pPr>
      <w:r w:rsidRPr="005F60E5">
        <w:rPr>
          <w:lang w:val="en-US"/>
        </w:rPr>
        <w:t>II</w:t>
      </w:r>
      <w:r w:rsidRPr="005F60E5">
        <w:t xml:space="preserve">. ОБЩАЯ ХАРАКТЕРИСТИКА СФЕРЫ РЕАЛИЗАЦИИ </w:t>
      </w:r>
    </w:p>
    <w:p w:rsidR="003D587F" w:rsidRPr="005F60E5" w:rsidRDefault="003D587F" w:rsidP="003D587F">
      <w:pPr>
        <w:widowControl w:val="0"/>
        <w:autoSpaceDE w:val="0"/>
        <w:autoSpaceDN w:val="0"/>
        <w:adjustRightInd w:val="0"/>
        <w:jc w:val="center"/>
      </w:pPr>
      <w:r w:rsidRPr="005F60E5">
        <w:t xml:space="preserve">ПРОГРАММЫ, В ТОМ ЧИСЛЕ ПРОБЛЕМЫ, НА РЕШЕНИЕ </w:t>
      </w:r>
    </w:p>
    <w:p w:rsidR="003D587F" w:rsidRPr="005F60E5" w:rsidRDefault="003D587F" w:rsidP="003D587F">
      <w:pPr>
        <w:widowControl w:val="0"/>
        <w:autoSpaceDE w:val="0"/>
        <w:autoSpaceDN w:val="0"/>
        <w:adjustRightInd w:val="0"/>
        <w:jc w:val="center"/>
      </w:pPr>
      <w:r w:rsidRPr="005F60E5">
        <w:t>КОТОРЫХ НАПРАВЛЕНА ПРОГРАММА</w:t>
      </w:r>
    </w:p>
    <w:p w:rsidR="003D587F" w:rsidRPr="005F60E5" w:rsidRDefault="003D587F" w:rsidP="003D587F">
      <w:pPr>
        <w:widowControl w:val="0"/>
        <w:autoSpaceDE w:val="0"/>
        <w:autoSpaceDN w:val="0"/>
        <w:adjustRightInd w:val="0"/>
        <w:spacing w:line="120" w:lineRule="auto"/>
        <w:jc w:val="center"/>
      </w:pPr>
    </w:p>
    <w:p w:rsidR="003D587F" w:rsidRPr="00B32E26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t>Настоящая П</w:t>
      </w:r>
      <w:r w:rsidRPr="005F60E5">
        <w:t>рограмма разработана в соответствии с Государственной программой «Патриотическое воспитание граж</w:t>
      </w:r>
      <w:r>
        <w:t>дан Российской Федерации на 2023-2026</w:t>
      </w:r>
      <w:r w:rsidRPr="005F60E5">
        <w:t xml:space="preserve"> годы», являющейся обновлённым вариантом раннее принятых государственных программ патриотического воспитания граждан Российской Федерации, сохраняет непрерывность процесса по дальнейшему формированию патриотического сознания российских граждан на основе инновационных технологий воспитания патриотизма в современных условиях. </w:t>
      </w:r>
      <w:r>
        <w:t xml:space="preserve">                                                                П</w:t>
      </w:r>
      <w:r w:rsidRPr="005F60E5">
        <w:t xml:space="preserve">рограмма является продолжением </w:t>
      </w:r>
      <w:r>
        <w:t xml:space="preserve">предыдущим Долгосрочным </w:t>
      </w:r>
      <w:r w:rsidRPr="00B32E26">
        <w:rPr>
          <w:bCs/>
        </w:rPr>
        <w:t>Постановление</w:t>
      </w:r>
      <w:r>
        <w:rPr>
          <w:bCs/>
        </w:rPr>
        <w:t>м</w:t>
      </w:r>
      <w:r w:rsidRPr="00B32E26">
        <w:rPr>
          <w:bCs/>
        </w:rPr>
        <w:t xml:space="preserve"> Правительства РФ от 30 декабря 2015 г. N 1493 "О государственной программе "Патриотическое воспитание граждан Российской Федерации на 2016-2020 годы" (с изменениями и дополнениями)</w:t>
      </w:r>
      <w:r>
        <w:rPr>
          <w:bCs/>
        </w:rPr>
        <w:t xml:space="preserve">, </w:t>
      </w:r>
      <w:r w:rsidRPr="005F60E5">
        <w:t xml:space="preserve">и районной программы «Патриотическое воспитание молодёжи в Бавлинском </w:t>
      </w:r>
      <w:r w:rsidRPr="005F60E5">
        <w:lastRenderedPageBreak/>
        <w:t>муниципальном рай</w:t>
      </w:r>
      <w:r>
        <w:t>оне Республики Татарстан на 2019-2021</w:t>
      </w:r>
      <w:r w:rsidRPr="005F60E5">
        <w:t xml:space="preserve"> годы», утвержденной постановлением руководителя Исполнительного комитета Бавлинс</w:t>
      </w:r>
      <w:r>
        <w:t>кого муниципального района от 17.05.2019 №145</w:t>
      </w:r>
      <w:r w:rsidRPr="005F60E5">
        <w:t>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Настоящая П</w:t>
      </w:r>
      <w:r w:rsidRPr="005F60E5">
        <w:t>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 w:rsidR="003D587F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Основным элементом системы патриотического воспитания в районе является сформированная инфраструктура патриотического воспитания, объединяющая на принципах межведомственного взаимодействия органы государственной власти и органы местного самоуправления муниципального образования, научные и образовательные учреждения, общественные организации (объединения), творческие союзы.</w:t>
      </w:r>
    </w:p>
    <w:p w:rsidR="003D587F" w:rsidRPr="0090267C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3D587F" w:rsidRPr="005F60E5" w:rsidRDefault="003D587F" w:rsidP="003D587F">
      <w:pPr>
        <w:autoSpaceDE w:val="0"/>
        <w:autoSpaceDN w:val="0"/>
        <w:adjustRightInd w:val="0"/>
        <w:jc w:val="center"/>
        <w:outlineLvl w:val="1"/>
      </w:pPr>
      <w:r w:rsidRPr="005F60E5">
        <w:rPr>
          <w:lang w:val="en-US"/>
        </w:rPr>
        <w:t>III</w:t>
      </w:r>
      <w:r w:rsidRPr="005F60E5">
        <w:t>. ОСНОВНЫЕ ЦЕЛИ И ЗАДАЧИ ПРОГРАММЫ, ПРОГРАММНЫЕ МЕРОПРИЯТИЯ, ОПИСАНИЕ ОЖИДАЕМЫХ КОНЕЧНЫХ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t>РЕЗУЛЬТАТОВ, СРОКИ И ЭТАПЫ ЕЕ РЕАЛИЗАЦИИ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3.1 Целью П</w:t>
      </w:r>
      <w:r w:rsidRPr="005F60E5">
        <w:t>рограммы является развитие и модернизация системы патриотического воспитания молодежи района.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3.2 </w:t>
      </w:r>
      <w:r w:rsidRPr="005F60E5">
        <w:t>Для достижения указанных целей предусматривается решение следующих задач: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1) с</w:t>
      </w:r>
      <w:r w:rsidRPr="005F60E5">
        <w:t>овершенствование инфраструктуры патриотического воспитания и дальнейшее развитие межведомственного взаимодействия органов исполнительной власти Республики Татарстан, органов местного самоуправления,</w:t>
      </w:r>
      <w:r w:rsidRPr="005F60E5">
        <w:rPr>
          <w:color w:val="00B050"/>
        </w:rPr>
        <w:t xml:space="preserve"> </w:t>
      </w:r>
      <w:r w:rsidRPr="005F60E5">
        <w:t>общественных объединений и организаций района в области развития системы патриотического воспитания.</w:t>
      </w:r>
    </w:p>
    <w:p w:rsidR="003D587F" w:rsidRPr="005F60E5" w:rsidRDefault="003D587F" w:rsidP="003D587F">
      <w:pPr>
        <w:pStyle w:val="ConsPlusNonformat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</w:t>
      </w:r>
      <w:r w:rsidRPr="005F60E5">
        <w:rPr>
          <w:rFonts w:ascii="Times New Roman" w:hAnsi="Times New Roman" w:cs="Times New Roman"/>
          <w:sz w:val="28"/>
          <w:szCs w:val="28"/>
        </w:rPr>
        <w:t>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3) с</w:t>
      </w:r>
      <w:r w:rsidRPr="005F60E5">
        <w:t>овершенствование направлений и форм работы по патриотическому воспитанию молодежи и повышение качества патриотического воспитания.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>
        <w:t>3.3 Перечень мероприятий П</w:t>
      </w:r>
      <w:r w:rsidRPr="005F60E5">
        <w:t>рограммы: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3.3.1.</w:t>
      </w:r>
      <w:r w:rsidRPr="005F60E5">
        <w:t xml:space="preserve"> Модернизация системы патриотического воспитания.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</w:t>
      </w:r>
      <w:r w:rsidRPr="005F60E5">
        <w:t>истемой мер по совершенствованию процесса патриотического воспитания предусматривается: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определение приоритетных направлений работы по патриотическому воспитанию на современном этапе;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обогащение содержания патриотического воспитания;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развитие инновационных форм и методов патриотического воспитания;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поисковая работа и увековечение памяти воинов, погибших при защите Отечества;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совершенствование системы управления процессом патриотического воспитания;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проведение экспертизы гуманитарных и воспитательных программ с целью выявления особенностей формирования патриотических чувств у детей и молодежи в районе;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совершенствование системы подготовки специалистов в области патриотического воспитания;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повышение эффективности работы по патриотическому воспитанию путем нормативно-правового регулирования процессов, протекающих в системе патриотического воспитания.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3.3.2 </w:t>
      </w:r>
      <w:r w:rsidRPr="005F60E5">
        <w:t>Подготовка граждан к военной службе.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</w:t>
      </w:r>
      <w:r w:rsidRPr="005F60E5">
        <w:t>истемой мер по подготовке граждан к военной службе предусматривается ряд мероприятий, направленных на: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повышение престижа военной службы;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оздоровление, физическую и психологическую подготовку молодежи;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популяризацию военно-прикладных, спортивно-технических видов спорта;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- </w:t>
      </w:r>
      <w:r w:rsidRPr="005F60E5">
        <w:t>повышение образовательного уровня призывников, получение ими военно-учетных специальностей;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обучение граждан основам военной службы.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 xml:space="preserve">3.3.3 </w:t>
      </w:r>
      <w:r>
        <w:rPr>
          <w:sz w:val="2"/>
          <w:szCs w:val="2"/>
        </w:rPr>
        <w:t xml:space="preserve"> </w:t>
      </w:r>
      <w:r w:rsidRPr="005F60E5">
        <w:t>Информационное</w:t>
      </w:r>
      <w:proofErr w:type="gramEnd"/>
      <w:r w:rsidRPr="005F60E5">
        <w:t xml:space="preserve">, научно-теоретическое и методическое </w:t>
      </w:r>
      <w:proofErr w:type="spellStart"/>
      <w:r w:rsidRPr="005F60E5">
        <w:t>обеспече</w:t>
      </w:r>
      <w:r>
        <w:t>-</w:t>
      </w:r>
      <w:r w:rsidRPr="005F60E5">
        <w:t>ние</w:t>
      </w:r>
      <w:proofErr w:type="spellEnd"/>
      <w:r w:rsidRPr="005F60E5">
        <w:t xml:space="preserve"> в области патриотического воспитания.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</w:t>
      </w:r>
      <w:r w:rsidRPr="005F60E5">
        <w:t>истемой мер по развитию информационных, научно-теоретических и методических основ патриотического воспитания предусматривается: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 xml:space="preserve">продолжение </w:t>
      </w:r>
      <w:bookmarkStart w:id="0" w:name="_GoBack"/>
      <w:r w:rsidRPr="005F60E5">
        <w:t>исследований в сфере патриотического воспитания и использование их результатов в практической деятельности;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 xml:space="preserve">разработка комплекса </w:t>
      </w:r>
      <w:bookmarkEnd w:id="0"/>
      <w:r w:rsidRPr="005F60E5">
        <w:t>учебных и специальных программ и методик в области патриотического воспитания;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разработка форм, методов и средств патриотического воспитания у детей и молодежи в Бавлинском муниципальном районе;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изучение и обобщение передового опыта в области патриотического воспитания для его внедрения в практику патриотической работы;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развитие активных форм общественно-воспитательного воздействия на формирование патриотического сознания жителей Бавлинского муниципального района;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создание условий для более широкого участия средств массовой информации в пропаганде патриотизма, формирование государственного заказа на производство продукции патриотической направленности организациями культуры, искусства и средствами массовой информации;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противодействие попыткам дискредитации, девальвации патриотической идеи в средствах массовой информации, произведениях литературы и искусства;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поддержка патриотической тематики в телевизионных программах, изданиях периодической печати, произведениях литературы и искусства;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Pr="005F60E5">
        <w:t>содействие развитию творческого потенциала журналистов, писателей, кинематографистов в области патриотического воспитания;</w:t>
      </w:r>
    </w:p>
    <w:p w:rsidR="003D587F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  <w:sectPr w:rsidR="003D587F" w:rsidSect="003D587F">
          <w:headerReference w:type="default" r:id="rId6"/>
          <w:pgSz w:w="11906" w:h="16838"/>
          <w:pgMar w:top="567" w:right="1134" w:bottom="851" w:left="1134" w:header="425" w:footer="709" w:gutter="0"/>
          <w:cols w:space="708"/>
          <w:docGrid w:linePitch="381"/>
        </w:sectPr>
      </w:pPr>
      <w:r>
        <w:t xml:space="preserve">- </w:t>
      </w:r>
      <w:r w:rsidRPr="005F60E5">
        <w:t xml:space="preserve">обеспечение работникам средств массовой информации доступа к информационным ресурсам архивов, музеев, библиотек для подготовки материалов </w:t>
      </w:r>
    </w:p>
    <w:p w:rsidR="003D587F" w:rsidRPr="00B32E26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lastRenderedPageBreak/>
        <w:t>по патриотическому воспитанию.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jc w:val="center"/>
        <w:outlineLvl w:val="1"/>
      </w:pPr>
      <w:r w:rsidRPr="005F60E5">
        <w:rPr>
          <w:lang w:val="en-US"/>
        </w:rPr>
        <w:t>I</w:t>
      </w:r>
      <w:r w:rsidRPr="005F60E5">
        <w:t>V. МЕХАНИЗМ РЕАЛИЗАЦИИ ПРОГРАММЫ</w:t>
      </w:r>
    </w:p>
    <w:p w:rsidR="003D587F" w:rsidRDefault="003D587F" w:rsidP="003D58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Координаторами Программы являю</w:t>
      </w:r>
      <w:r w:rsidRPr="005F60E5">
        <w:t>тся</w:t>
      </w:r>
      <w:r>
        <w:t>:</w:t>
      </w:r>
    </w:p>
    <w:p w:rsidR="003D587F" w:rsidRDefault="003D587F" w:rsidP="003D58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 xml:space="preserve"> Муниципальное казённое учреждение «Отдел по делам молодежи Бавлинского муниципально</w:t>
      </w:r>
      <w:r>
        <w:t>го района Республики Татарстан»</w:t>
      </w:r>
      <w:r w:rsidRPr="005F60E5">
        <w:t xml:space="preserve"> </w:t>
      </w:r>
      <w:r>
        <w:t xml:space="preserve">(далее - МКУ «Отдел по делам молодежи»), </w:t>
      </w:r>
      <w:r w:rsidRPr="005F60E5">
        <w:t>Муниципальное казенное учреждение «Отдел образования Бавлинского муниципального района Республики Татарстан»</w:t>
      </w:r>
      <w:r>
        <w:t xml:space="preserve"> (далее – МКУ «Отдел образования»), </w:t>
      </w:r>
      <w:r w:rsidRPr="005F60E5">
        <w:t xml:space="preserve">Муниципальное казенное учреждение «Отдел культуры Бавлинского муниципального района Республики Татарстан» </w:t>
      </w:r>
      <w:r>
        <w:t xml:space="preserve">(далее – МКУ «Отдел культуры»). </w:t>
      </w:r>
    </w:p>
    <w:p w:rsidR="003D587F" w:rsidRPr="005F60E5" w:rsidRDefault="003D587F" w:rsidP="003D58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</w:t>
      </w:r>
      <w:r>
        <w:t>сполнителями П</w:t>
      </w:r>
      <w:r w:rsidRPr="005F60E5">
        <w:t xml:space="preserve">рограммы являются: </w:t>
      </w:r>
      <w:r>
        <w:t>МКУ «Отдел по делам молодежи»</w:t>
      </w:r>
      <w:r w:rsidRPr="005F60E5">
        <w:t>,</w:t>
      </w:r>
      <w:r>
        <w:t xml:space="preserve"> МКУ «Отдел образования», </w:t>
      </w:r>
      <w:r w:rsidRPr="00EA07FD">
        <w:t>МКУ «Отдел культуры</w:t>
      </w:r>
      <w:r>
        <w:t xml:space="preserve">», </w:t>
      </w:r>
      <w:r w:rsidRPr="005F60E5">
        <w:rPr>
          <w:color w:val="000000"/>
          <w:lang w:eastAsia="ar-SA"/>
        </w:rPr>
        <w:t xml:space="preserve">Отдел МВД России по </w:t>
      </w:r>
      <w:proofErr w:type="spellStart"/>
      <w:r w:rsidRPr="005F60E5">
        <w:rPr>
          <w:color w:val="000000"/>
          <w:lang w:eastAsia="ar-SA"/>
        </w:rPr>
        <w:t>Бавлинскому</w:t>
      </w:r>
      <w:proofErr w:type="spellEnd"/>
      <w:r w:rsidRPr="005F60E5">
        <w:rPr>
          <w:color w:val="000000"/>
          <w:lang w:eastAsia="ar-SA"/>
        </w:rPr>
        <w:t xml:space="preserve"> району, </w:t>
      </w:r>
      <w:r w:rsidRPr="005F60E5">
        <w:rPr>
          <w:color w:val="000000"/>
        </w:rPr>
        <w:t>отдел социальной защиты Министерства труда, занятости и социальной защиты Республики Татарстан в Бавлинском муниципальном районе (далее - отдел социальной защиты</w:t>
      </w:r>
      <w:r>
        <w:rPr>
          <w:color w:val="000000"/>
        </w:rPr>
        <w:t>), а также организации, осуществляющие проведение мероприятий, предусмотренных в приложении к настоящей Программе.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рамках реализации П</w:t>
      </w:r>
      <w:r w:rsidRPr="005F60E5">
        <w:t>рограммы предполагается осуществление исполнителями следующих функций: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разработка </w:t>
      </w:r>
      <w:r w:rsidRPr="005F60E5">
        <w:t>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совместно с органами местного самоуправления мероприятий по привлечению общественных организаций (объединений) к решению задач патриотического воспитания.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Органам местного самоупр</w:t>
      </w:r>
      <w:r>
        <w:t>авления предлагается на основе П</w:t>
      </w:r>
      <w:r w:rsidRPr="005F60E5">
        <w:t xml:space="preserve">рограммы во </w:t>
      </w:r>
      <w:r>
        <w:t>взаимодействии с исполнителями П</w:t>
      </w:r>
      <w:r w:rsidRPr="005F60E5">
        <w:t>рограммы осуществить: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проведение мероприятий согласно приложению к</w:t>
      </w:r>
      <w:r>
        <w:t xml:space="preserve"> настоящей П</w:t>
      </w:r>
      <w:r w:rsidRPr="005F60E5">
        <w:t>рограмме;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lastRenderedPageBreak/>
        <w:t>обеспечение финансирования мероприятий муниципальной программы за счет средств местных бюджетов с привлечением в установленном порядке средств внебюджетных источников;</w:t>
      </w:r>
    </w:p>
    <w:p w:rsidR="003D587F" w:rsidRPr="005F60E5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создание К</w:t>
      </w:r>
      <w:r w:rsidRPr="005F60E5">
        <w:t>оординационных советов по патриотическому воспитанию.</w:t>
      </w:r>
    </w:p>
    <w:p w:rsidR="003D587F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60E5">
        <w:t>Исполнительный комитет Бавлинского муниципального района Республики Татарстан осуществляет процесс патриотического воспитания в пределах своих полномочий, объединяет свои усилия для обеспечения эффективного функционирования системы патриотического воспитания в целом.</w:t>
      </w:r>
    </w:p>
    <w:p w:rsidR="003D587F" w:rsidRPr="0090267C" w:rsidRDefault="003D587F" w:rsidP="003D58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</w:p>
    <w:p w:rsidR="003D587F" w:rsidRPr="005F60E5" w:rsidRDefault="003D587F" w:rsidP="003D587F">
      <w:pPr>
        <w:pStyle w:val="a6"/>
        <w:spacing w:before="0" w:beforeAutospacing="0" w:after="0" w:afterAutospacing="0"/>
        <w:jc w:val="center"/>
        <w:outlineLvl w:val="3"/>
        <w:rPr>
          <w:sz w:val="28"/>
          <w:szCs w:val="28"/>
        </w:rPr>
      </w:pPr>
      <w:r w:rsidRPr="005F60E5">
        <w:rPr>
          <w:bCs/>
          <w:sz w:val="28"/>
          <w:szCs w:val="28"/>
        </w:rPr>
        <w:t xml:space="preserve">V. </w:t>
      </w:r>
      <w:r w:rsidRPr="005F60E5">
        <w:rPr>
          <w:sz w:val="28"/>
          <w:szCs w:val="28"/>
        </w:rPr>
        <w:t>ОЦЕНКА ЭКОНОМИЧЕСКОЙ, СОЦИАЛЬНОЙ И</w:t>
      </w:r>
    </w:p>
    <w:p w:rsidR="003D587F" w:rsidRDefault="003D587F" w:rsidP="003D587F">
      <w:pPr>
        <w:pStyle w:val="a6"/>
        <w:spacing w:before="0" w:beforeAutospacing="0" w:after="0" w:afterAutospacing="0"/>
        <w:jc w:val="center"/>
        <w:outlineLvl w:val="3"/>
        <w:rPr>
          <w:sz w:val="28"/>
          <w:szCs w:val="28"/>
        </w:rPr>
      </w:pPr>
      <w:r w:rsidRPr="005F60E5">
        <w:rPr>
          <w:sz w:val="28"/>
          <w:szCs w:val="28"/>
        </w:rPr>
        <w:t>ЭКОЛОГИЧЕСКОЙ ЭФФЕКТИВНОСТИ ПРОГРАММЫ</w:t>
      </w:r>
    </w:p>
    <w:p w:rsidR="003D587F" w:rsidRPr="003D17DC" w:rsidRDefault="003D587F" w:rsidP="003D587F">
      <w:pPr>
        <w:pStyle w:val="a6"/>
        <w:spacing w:before="0" w:beforeAutospacing="0" w:after="0" w:afterAutospacing="0"/>
        <w:jc w:val="center"/>
        <w:outlineLvl w:val="3"/>
        <w:rPr>
          <w:bCs/>
          <w:sz w:val="18"/>
          <w:szCs w:val="18"/>
        </w:rPr>
      </w:pPr>
    </w:p>
    <w:p w:rsidR="003D587F" w:rsidRPr="005F60E5" w:rsidRDefault="003D587F" w:rsidP="003D587F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</w:t>
      </w:r>
      <w:bookmarkStart w:id="1" w:name="l42"/>
      <w:bookmarkEnd w:id="1"/>
      <w:r w:rsidRPr="005F6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F60E5">
        <w:rPr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:rsidR="003D587F" w:rsidRDefault="003D587F" w:rsidP="003D587F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60E5">
        <w:rPr>
          <w:sz w:val="28"/>
          <w:szCs w:val="28"/>
        </w:rPr>
        <w:t>К</w:t>
      </w:r>
      <w:r>
        <w:rPr>
          <w:sz w:val="28"/>
          <w:szCs w:val="28"/>
        </w:rPr>
        <w:t>онечным результатом реализации П</w:t>
      </w:r>
      <w:r w:rsidRPr="005F60E5">
        <w:rPr>
          <w:sz w:val="28"/>
          <w:szCs w:val="28"/>
        </w:rPr>
        <w:t xml:space="preserve">рограммы предполагается положительная динамика роста патриотизма в стране, возрастание </w:t>
      </w:r>
      <w:bookmarkStart w:id="2" w:name="l43"/>
      <w:bookmarkEnd w:id="2"/>
      <w:r w:rsidRPr="005F60E5">
        <w:rPr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3" w:name="l44"/>
      <w:bookmarkEnd w:id="3"/>
      <w:r w:rsidRPr="005F60E5">
        <w:rPr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:rsidR="003D587F" w:rsidRPr="0090267C" w:rsidRDefault="003D587F" w:rsidP="003D587F">
      <w:pPr>
        <w:pStyle w:val="a6"/>
        <w:spacing w:before="0" w:beforeAutospacing="0" w:after="0" w:afterAutospacing="0" w:line="360" w:lineRule="auto"/>
        <w:ind w:firstLine="709"/>
        <w:jc w:val="both"/>
        <w:rPr>
          <w:sz w:val="16"/>
          <w:szCs w:val="16"/>
        </w:rPr>
      </w:pPr>
    </w:p>
    <w:p w:rsidR="003D587F" w:rsidRPr="009D43E0" w:rsidRDefault="003D587F" w:rsidP="003D587F">
      <w:pPr>
        <w:pStyle w:val="headertext"/>
        <w:spacing w:before="0" w:beforeAutospacing="0" w:after="0" w:afterAutospacing="0" w:line="360" w:lineRule="auto"/>
        <w:jc w:val="center"/>
      </w:pPr>
      <w:r w:rsidRPr="00DF5719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 w:rsidRPr="00DF5719">
        <w:rPr>
          <w:sz w:val="28"/>
          <w:szCs w:val="28"/>
        </w:rPr>
        <w:t>. Ф</w:t>
      </w:r>
      <w:r>
        <w:rPr>
          <w:sz w:val="28"/>
          <w:szCs w:val="28"/>
        </w:rPr>
        <w:t>ИНАНСОВОЕ ОБЕСПЕЧЕНИЕ ПРОГРАММЫ</w:t>
      </w:r>
    </w:p>
    <w:p w:rsidR="003D587F" w:rsidRPr="009D43E0" w:rsidRDefault="003D587F" w:rsidP="003D587F">
      <w:pPr>
        <w:widowControl w:val="0"/>
        <w:autoSpaceDE w:val="0"/>
        <w:autoSpaceDN w:val="0"/>
        <w:spacing w:line="360" w:lineRule="auto"/>
        <w:ind w:firstLine="709"/>
        <w:jc w:val="both"/>
      </w:pPr>
      <w:r w:rsidRPr="009D43E0">
        <w:t xml:space="preserve">Общий объем финансирования Программы составляет </w:t>
      </w:r>
      <w:r>
        <w:t>812,0 тыс. рублей.</w:t>
      </w:r>
    </w:p>
    <w:p w:rsidR="003D587F" w:rsidRPr="0090267C" w:rsidRDefault="003D587F" w:rsidP="003D587F">
      <w:pPr>
        <w:widowControl w:val="0"/>
        <w:autoSpaceDE w:val="0"/>
        <w:autoSpaceDN w:val="0"/>
        <w:spacing w:line="360" w:lineRule="auto"/>
        <w:ind w:firstLine="709"/>
        <w:jc w:val="both"/>
      </w:pPr>
      <w:r w:rsidRPr="009D43E0">
        <w:t xml:space="preserve">Объемы финансирования </w:t>
      </w:r>
      <w:r w:rsidRPr="009D43E0">
        <w:rPr>
          <w:rStyle w:val="match"/>
        </w:rPr>
        <w:t>Программы</w:t>
      </w:r>
      <w:r>
        <w:t xml:space="preserve"> нося</w:t>
      </w:r>
      <w:r w:rsidRPr="009D43E0">
        <w:t xml:space="preserve">т прогнозный характер и подлежат ежегодному корректированию при формировании </w:t>
      </w:r>
      <w:r>
        <w:t>местного</w:t>
      </w:r>
      <w:r w:rsidRPr="009D43E0">
        <w:t xml:space="preserve"> бюджета</w:t>
      </w:r>
      <w:r>
        <w:t xml:space="preserve"> на </w:t>
      </w:r>
      <w:r w:rsidRPr="0090267C">
        <w:t xml:space="preserve">соответствующий </w:t>
      </w:r>
      <w:r w:rsidRPr="0090267C">
        <w:rPr>
          <w:rStyle w:val="match"/>
        </w:rPr>
        <w:t>год</w:t>
      </w:r>
      <w:r w:rsidRPr="0090267C">
        <w:t xml:space="preserve"> и плановый период.</w:t>
      </w:r>
    </w:p>
    <w:p w:rsidR="003D587F" w:rsidRPr="0090267C" w:rsidRDefault="003D587F" w:rsidP="003D587F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90267C">
        <w:rPr>
          <w:sz w:val="28"/>
          <w:szCs w:val="28"/>
        </w:rPr>
        <w:lastRenderedPageBreak/>
        <w:t>Средства республиканского, федерального бюджета и внебюджетных источников будут определены в соответствии с ежегодно заключаемыми договорами и соглашениями.</w:t>
      </w:r>
    </w:p>
    <w:p w:rsidR="003D587F" w:rsidRPr="0090267C" w:rsidRDefault="003D587F" w:rsidP="003D587F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16"/>
          <w:szCs w:val="16"/>
        </w:rPr>
      </w:pPr>
    </w:p>
    <w:p w:rsidR="003D587F" w:rsidRDefault="003D587F" w:rsidP="003D587F">
      <w:pPr>
        <w:spacing w:line="360" w:lineRule="auto"/>
        <w:jc w:val="center"/>
      </w:pPr>
      <w:r w:rsidRPr="009D43E0">
        <w:t>V</w:t>
      </w:r>
      <w:r w:rsidRPr="009D43E0">
        <w:rPr>
          <w:lang w:val="en-US"/>
        </w:rPr>
        <w:t>I</w:t>
      </w:r>
      <w:r>
        <w:rPr>
          <w:lang w:val="en-US"/>
        </w:rPr>
        <w:t>I</w:t>
      </w:r>
      <w:r w:rsidRPr="009D43E0">
        <w:t>. О</w:t>
      </w:r>
      <w:r>
        <w:t>ЖИДАЕМЫЕ РЕЗУЛЬТАТЫ ОТ РЕАЛИЗАЦИИ ПРОГРАММЫ</w:t>
      </w:r>
    </w:p>
    <w:p w:rsidR="003D587F" w:rsidRPr="003D17DC" w:rsidRDefault="003D587F" w:rsidP="003D587F">
      <w:pPr>
        <w:spacing w:line="360" w:lineRule="auto"/>
        <w:jc w:val="center"/>
        <w:rPr>
          <w:sz w:val="8"/>
          <w:szCs w:val="8"/>
        </w:rPr>
      </w:pPr>
    </w:p>
    <w:p w:rsidR="003D587F" w:rsidRDefault="003D587F" w:rsidP="003D587F">
      <w:pPr>
        <w:spacing w:line="360" w:lineRule="auto"/>
        <w:ind w:firstLine="709"/>
        <w:jc w:val="both"/>
      </w:pPr>
      <w:r>
        <w:t xml:space="preserve">Основным результатом реализации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 Предусматривается повышение уровня организационного обеспечения и научно-методического сопровождения системы патриотического воспитания граждан, включая: увеличение количества научных исследований и новых методических разработок в сфере патриотического воспитания; развитие и обобщение российского опыта в области патриотического воспитания с целью его практического использования; совершенствование системы показателей оценки уровня и эффективности патриотического воспитания; развитие нормативно-правовой базы патриотического воспитания граждан в системе образования, культуры, молодежной политики с учетом отраслевой специфики. </w:t>
      </w:r>
    </w:p>
    <w:p w:rsidR="003D587F" w:rsidRDefault="003D587F" w:rsidP="003D587F">
      <w:pPr>
        <w:spacing w:line="360" w:lineRule="auto"/>
        <w:ind w:firstLine="709"/>
        <w:jc w:val="both"/>
      </w:pPr>
      <w:r>
        <w:t xml:space="preserve">Предполагаемый результат включает в себя: формирование системы непрерывного военно-патриотического воспитания детей и молодежи; обеспечение формирования у молодежи моральной, 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ответственности; развитие системы спортивно-патриотического воспитания; активизацию взаимодействия военно-патриотических объединений в целях повышения эффективности формирования у молодежи готовности к защите Отечества и военной службе; изучение и внедрение передового опыта в практику военно-патриотического воспитания молодежи, формирование позитивного отношения к военной и государственной службе; совершенствование научно-методической базы шефской работы. </w:t>
      </w:r>
    </w:p>
    <w:p w:rsidR="003D587F" w:rsidRDefault="003D587F" w:rsidP="003D587F">
      <w:pPr>
        <w:spacing w:line="360" w:lineRule="auto"/>
        <w:ind w:firstLine="709"/>
        <w:jc w:val="both"/>
      </w:pPr>
      <w:r w:rsidRPr="009D43E0">
        <w:lastRenderedPageBreak/>
        <w:t>К</w:t>
      </w:r>
      <w:r>
        <w:t>онечным результатом реализации П</w:t>
      </w:r>
      <w:r w:rsidRPr="009D43E0">
        <w:t>рограммы должны стать положительная динамика роста патриотизма и интернационализма в районе,</w:t>
      </w:r>
      <w:r>
        <w:t xml:space="preserve"> </w:t>
      </w:r>
      <w:r w:rsidRPr="009D43E0">
        <w:t>обеспечение на ее основе благоприятных условий для духовного и культурного подъема в обществе, укрепление экономической стабильности</w:t>
      </w:r>
      <w:r>
        <w:t>.</w:t>
      </w:r>
    </w:p>
    <w:p w:rsidR="003D587F" w:rsidRDefault="003D587F" w:rsidP="003D587F">
      <w:pPr>
        <w:spacing w:line="360" w:lineRule="auto"/>
        <w:ind w:firstLine="709"/>
      </w:pPr>
      <w:r>
        <w:t xml:space="preserve">                             ______________________________</w:t>
      </w:r>
    </w:p>
    <w:p w:rsidR="003D587F" w:rsidRDefault="003D587F" w:rsidP="003D587F">
      <w:pPr>
        <w:jc w:val="right"/>
        <w:sectPr w:rsidR="003D587F" w:rsidSect="003D587F">
          <w:pgSz w:w="11906" w:h="16838"/>
          <w:pgMar w:top="567" w:right="1134" w:bottom="851" w:left="1134" w:header="425" w:footer="709" w:gutter="0"/>
          <w:cols w:space="708"/>
          <w:docGrid w:linePitch="381"/>
        </w:sectPr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  <w:r>
        <w:t xml:space="preserve">Приложение </w:t>
      </w:r>
    </w:p>
    <w:p w:rsidR="003D587F" w:rsidRDefault="003D587F" w:rsidP="003D587F">
      <w:pPr>
        <w:jc w:val="right"/>
      </w:pPr>
      <w:r>
        <w:t>к муниципальной программе</w:t>
      </w:r>
    </w:p>
    <w:p w:rsidR="003D587F" w:rsidRPr="00F3256D" w:rsidRDefault="003D587F" w:rsidP="003D587F">
      <w:pPr>
        <w:jc w:val="right"/>
        <w:rPr>
          <w:bCs/>
        </w:rPr>
      </w:pPr>
      <w:r>
        <w:t xml:space="preserve"> </w:t>
      </w:r>
      <w:r w:rsidRPr="00F3256D">
        <w:rPr>
          <w:bCs/>
        </w:rPr>
        <w:t xml:space="preserve">«Патриотическое воспитание молодежи </w:t>
      </w:r>
    </w:p>
    <w:p w:rsidR="003D587F" w:rsidRPr="00F3256D" w:rsidRDefault="003D587F" w:rsidP="003D587F">
      <w:pPr>
        <w:jc w:val="right"/>
        <w:rPr>
          <w:bCs/>
        </w:rPr>
      </w:pPr>
      <w:r w:rsidRPr="00F3256D">
        <w:rPr>
          <w:bCs/>
        </w:rPr>
        <w:t>в Бавлинском муниципальном районе</w:t>
      </w:r>
    </w:p>
    <w:p w:rsidR="003D587F" w:rsidRPr="00F3256D" w:rsidRDefault="003D587F" w:rsidP="003D587F">
      <w:pPr>
        <w:jc w:val="right"/>
        <w:rPr>
          <w:bCs/>
        </w:rPr>
      </w:pPr>
      <w:r w:rsidRPr="00F3256D">
        <w:rPr>
          <w:bCs/>
        </w:rPr>
        <w:t>Республики Татарстан на 2023-2026 годы»</w:t>
      </w:r>
    </w:p>
    <w:p w:rsidR="003D587F" w:rsidRPr="003C142A" w:rsidRDefault="003D587F" w:rsidP="003D587F">
      <w:pPr>
        <w:jc w:val="right"/>
        <w:rPr>
          <w:sz w:val="12"/>
          <w:szCs w:val="12"/>
        </w:rPr>
      </w:pPr>
    </w:p>
    <w:p w:rsidR="003D587F" w:rsidRPr="002723D4" w:rsidRDefault="003D587F" w:rsidP="003D587F">
      <w:pPr>
        <w:jc w:val="center"/>
        <w:rPr>
          <w:sz w:val="18"/>
          <w:szCs w:val="18"/>
        </w:rPr>
      </w:pPr>
    </w:p>
    <w:p w:rsidR="003D587F" w:rsidRPr="00015FC6" w:rsidRDefault="003D587F" w:rsidP="003D587F">
      <w:pPr>
        <w:jc w:val="center"/>
        <w:rPr>
          <w:b/>
        </w:rPr>
      </w:pPr>
      <w:r w:rsidRPr="00015FC6">
        <w:t>Инд</w:t>
      </w:r>
      <w:r>
        <w:t>икаторы Программы и их значения</w:t>
      </w:r>
    </w:p>
    <w:p w:rsidR="003D587F" w:rsidRDefault="003D587F" w:rsidP="003D587F">
      <w:pPr>
        <w:jc w:val="center"/>
      </w:pPr>
    </w:p>
    <w:tbl>
      <w:tblPr>
        <w:tblW w:w="1605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"/>
        <w:gridCol w:w="2646"/>
        <w:gridCol w:w="2126"/>
        <w:gridCol w:w="2126"/>
        <w:gridCol w:w="1418"/>
        <w:gridCol w:w="1276"/>
        <w:gridCol w:w="1275"/>
        <w:gridCol w:w="567"/>
        <w:gridCol w:w="567"/>
        <w:gridCol w:w="567"/>
        <w:gridCol w:w="567"/>
        <w:gridCol w:w="39"/>
        <w:gridCol w:w="670"/>
        <w:gridCol w:w="39"/>
        <w:gridCol w:w="670"/>
        <w:gridCol w:w="39"/>
        <w:gridCol w:w="670"/>
        <w:gridCol w:w="39"/>
        <w:gridCol w:w="89"/>
        <w:gridCol w:w="580"/>
        <w:gridCol w:w="39"/>
      </w:tblGrid>
      <w:tr w:rsidR="003D587F" w:rsidRPr="008276E6" w:rsidTr="008751A2">
        <w:trPr>
          <w:gridAfter w:val="1"/>
          <w:wAfter w:w="39" w:type="dxa"/>
          <w:trHeight w:val="910"/>
        </w:trPr>
        <w:tc>
          <w:tcPr>
            <w:tcW w:w="2694" w:type="dxa"/>
            <w:gridSpan w:val="2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Наименование цели</w:t>
            </w:r>
          </w:p>
        </w:tc>
        <w:tc>
          <w:tcPr>
            <w:tcW w:w="2126" w:type="dxa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418" w:type="dxa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Срок выполнения основных мероприятий</w:t>
            </w:r>
          </w:p>
        </w:tc>
        <w:tc>
          <w:tcPr>
            <w:tcW w:w="1275" w:type="dxa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Индикаторы оценки конечных результатов, единица измерения</w:t>
            </w:r>
          </w:p>
        </w:tc>
        <w:tc>
          <w:tcPr>
            <w:tcW w:w="2268" w:type="dxa"/>
            <w:gridSpan w:val="4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Значения индикаторов</w:t>
            </w:r>
          </w:p>
        </w:tc>
        <w:tc>
          <w:tcPr>
            <w:tcW w:w="2835" w:type="dxa"/>
            <w:gridSpan w:val="9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Финансирование с указанием источника финансирования, тыс. рублей</w:t>
            </w:r>
          </w:p>
        </w:tc>
      </w:tr>
      <w:tr w:rsidR="003D587F" w:rsidRPr="008276E6" w:rsidTr="008751A2">
        <w:trPr>
          <w:gridAfter w:val="1"/>
          <w:wAfter w:w="39" w:type="dxa"/>
          <w:trHeight w:val="263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2024 год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2025 год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2026 год</w:t>
            </w:r>
          </w:p>
        </w:tc>
      </w:tr>
      <w:tr w:rsidR="003D587F" w:rsidTr="008751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8" w:type="dxa"/>
          <w:wAfter w:w="619" w:type="dxa"/>
          <w:trHeight w:val="100"/>
        </w:trPr>
        <w:tc>
          <w:tcPr>
            <w:tcW w:w="15390" w:type="dxa"/>
            <w:gridSpan w:val="18"/>
          </w:tcPr>
          <w:p w:rsidR="003D587F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D587F" w:rsidRPr="008276E6" w:rsidTr="008751A2">
        <w:trPr>
          <w:gridAfter w:val="1"/>
          <w:wAfter w:w="39" w:type="dxa"/>
          <w:trHeight w:val="3162"/>
        </w:trPr>
        <w:tc>
          <w:tcPr>
            <w:tcW w:w="2694" w:type="dxa"/>
            <w:gridSpan w:val="2"/>
            <w:vMerge w:val="restart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Развитие и модернизация системы патриотического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 xml:space="preserve">воспитания, обеспечивающей поддержание общественной и экономической стабильности в районе, </w:t>
            </w:r>
            <w:proofErr w:type="spellStart"/>
            <w:proofErr w:type="gramStart"/>
            <w:r w:rsidRPr="008276E6">
              <w:rPr>
                <w:sz w:val="18"/>
                <w:szCs w:val="18"/>
              </w:rPr>
              <w:t>формиро-вание</w:t>
            </w:r>
            <w:proofErr w:type="spellEnd"/>
            <w:proofErr w:type="gramEnd"/>
            <w:r w:rsidRPr="008276E6">
              <w:rPr>
                <w:sz w:val="18"/>
                <w:szCs w:val="18"/>
              </w:rPr>
              <w:t xml:space="preserve"> у детей и молодежи района гражданской идентичности, высокого патриотического сознания, верности Отечеству, готовности к выполнению конституционных 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 xml:space="preserve">обязанностей, толерантности, культуры межэтнических и </w:t>
            </w:r>
            <w:proofErr w:type="spellStart"/>
            <w:r w:rsidRPr="008276E6">
              <w:rPr>
                <w:sz w:val="18"/>
                <w:szCs w:val="18"/>
              </w:rPr>
              <w:t>межконфессиона-льных</w:t>
            </w:r>
            <w:proofErr w:type="spellEnd"/>
            <w:r w:rsidRPr="008276E6">
              <w:rPr>
                <w:sz w:val="18"/>
                <w:szCs w:val="18"/>
              </w:rPr>
              <w:t xml:space="preserve"> отношений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Повышение качества патриотического воспитания в образовательных учреждениях, учреждениях дополни-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тельного образования, общественных объединениях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ind w:firstLine="73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Проведение цикла мероприятий с участием молодежи (встречи с ветеранами, дни открытых дверей, посещения воинских частей и др.) в период призыва на военную службу</w:t>
            </w: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2023-2026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количество участников мероприятий, чел.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10,0</w:t>
            </w:r>
          </w:p>
        </w:tc>
      </w:tr>
      <w:tr w:rsidR="003D587F" w:rsidRPr="008276E6" w:rsidTr="008751A2">
        <w:trPr>
          <w:gridAfter w:val="1"/>
          <w:wAfter w:w="39" w:type="dxa"/>
          <w:trHeight w:val="3929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Default="003D587F" w:rsidP="008751A2">
            <w:pPr>
              <w:spacing w:after="160"/>
              <w:jc w:val="center"/>
              <w:rPr>
                <w:rFonts w:eastAsia="Calibri"/>
                <w:sz w:val="18"/>
                <w:szCs w:val="18"/>
              </w:rPr>
            </w:pPr>
          </w:p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="Calibri"/>
                <w:sz w:val="18"/>
                <w:szCs w:val="18"/>
              </w:rPr>
              <w:t>Совершенствование инфраструктуры патриотического воспитания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Очистка и восстановление мемориальных досок, памятников и памятных сооружений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2023-2025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8276E6">
              <w:rPr>
                <w:sz w:val="18"/>
                <w:szCs w:val="18"/>
              </w:rPr>
              <w:t>восстанов</w:t>
            </w:r>
            <w:proofErr w:type="spellEnd"/>
            <w:r w:rsidRPr="008276E6">
              <w:rPr>
                <w:sz w:val="18"/>
                <w:szCs w:val="18"/>
              </w:rPr>
              <w:t>-ленных</w:t>
            </w:r>
            <w:proofErr w:type="gramEnd"/>
            <w:r w:rsidRPr="008276E6">
              <w:rPr>
                <w:sz w:val="18"/>
                <w:szCs w:val="18"/>
              </w:rPr>
              <w:t xml:space="preserve"> объектов,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</w:tr>
      <w:tr w:rsidR="003D587F" w:rsidRPr="008276E6" w:rsidTr="008751A2">
        <w:trPr>
          <w:gridAfter w:val="1"/>
          <w:wAfter w:w="39" w:type="dxa"/>
          <w:trHeight w:val="881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Организация выставок на историко-патриотическую тему</w:t>
            </w: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2023-2025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количество мероприятий, ед.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-</w:t>
            </w:r>
          </w:p>
        </w:tc>
      </w:tr>
      <w:tr w:rsidR="003D587F" w:rsidRPr="008276E6" w:rsidTr="008751A2">
        <w:trPr>
          <w:gridAfter w:val="1"/>
          <w:wAfter w:w="39" w:type="dxa"/>
          <w:trHeight w:val="3620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Развитие межведомственного взаимодействия органов местного самоуправления Бавлинского муниципального района с обществен-</w:t>
            </w:r>
            <w:proofErr w:type="spellStart"/>
            <w:r w:rsidRPr="008276E6">
              <w:rPr>
                <w:sz w:val="18"/>
                <w:szCs w:val="18"/>
              </w:rPr>
              <w:t>ными</w:t>
            </w:r>
            <w:proofErr w:type="spellEnd"/>
            <w:r w:rsidRPr="008276E6">
              <w:rPr>
                <w:sz w:val="18"/>
                <w:szCs w:val="18"/>
              </w:rPr>
              <w:t xml:space="preserve"> объединениями и организациями патриотической направленности, учреждениями системы образования, социальной защиты, средствами массовой информации, творческими и религиозными организациями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Участие во Всероссийском фестивале народного творчества</w:t>
            </w: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культуры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2023-2026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количество участников, чел.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5,0</w:t>
            </w:r>
          </w:p>
        </w:tc>
      </w:tr>
      <w:tr w:rsidR="003D587F" w:rsidRPr="008276E6" w:rsidTr="008751A2">
        <w:trPr>
          <w:gridAfter w:val="1"/>
          <w:wAfter w:w="39" w:type="dxa"/>
          <w:trHeight w:val="1082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Военно-профессиональное ориентирование молодежи, ее подготовка к военной службе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Проведение районного конкурса среди юношей призывного возраста</w:t>
            </w: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образования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2023 - 2026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Количество мероприятий, ед.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60,0</w:t>
            </w:r>
          </w:p>
        </w:tc>
      </w:tr>
      <w:tr w:rsidR="003D587F" w:rsidRPr="008276E6" w:rsidTr="008751A2">
        <w:trPr>
          <w:gridAfter w:val="1"/>
          <w:wAfter w:w="39" w:type="dxa"/>
          <w:trHeight w:val="4141"/>
        </w:trPr>
        <w:tc>
          <w:tcPr>
            <w:tcW w:w="2694" w:type="dxa"/>
            <w:gridSpan w:val="2"/>
            <w:vMerge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Осуществление деятельности по формированию у детей и молодежи гражданской идентичности, патриотического, морально-нравственного толерантного мировоззрения, готовности к выполнению конституционных обязанностей по защите Отечества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Проведение цикла мероприятий с молодежью (встречи с ветеранами, дни открытых дверей, посещений воинских частей и др.) в период призыва на военную службу</w:t>
            </w: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образования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2023-2026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количество участников мероприятий, человек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50,0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50,0</w:t>
            </w:r>
          </w:p>
        </w:tc>
      </w:tr>
      <w:tr w:rsidR="003D587F" w:rsidRPr="008276E6" w:rsidTr="008751A2">
        <w:trPr>
          <w:gridAfter w:val="1"/>
          <w:wAfter w:w="39" w:type="dxa"/>
          <w:trHeight w:val="4160"/>
        </w:trPr>
        <w:tc>
          <w:tcPr>
            <w:tcW w:w="2694" w:type="dxa"/>
            <w:gridSpan w:val="2"/>
          </w:tcPr>
          <w:p w:rsidR="003D587F" w:rsidRPr="008276E6" w:rsidRDefault="003D587F" w:rsidP="008751A2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Повышение качества патриотического воспитания в образовательных учреждениях, учреждениях дополнительного образования, общественных объединениях</w:t>
            </w:r>
          </w:p>
        </w:tc>
        <w:tc>
          <w:tcPr>
            <w:tcW w:w="212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Проведение для старшеклассников патриотических мероприятий: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«Отечества достойные сыны» ко Дню вывода советских войск из Афганистана;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«Их подвиги не сотрут года» ко дню Героев Отечества;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«Стоит на страже Родины солдат» ко Дню защитника Отечества</w:t>
            </w:r>
          </w:p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МКУ «Отдел образования Бавлинского муниципального района РТ»</w:t>
            </w:r>
          </w:p>
        </w:tc>
        <w:tc>
          <w:tcPr>
            <w:tcW w:w="1276" w:type="dxa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2023 – 2026 гг.</w:t>
            </w:r>
          </w:p>
        </w:tc>
        <w:tc>
          <w:tcPr>
            <w:tcW w:w="1275" w:type="dxa"/>
          </w:tcPr>
          <w:p w:rsidR="003D587F" w:rsidRPr="008276E6" w:rsidRDefault="003D587F" w:rsidP="008751A2">
            <w:pPr>
              <w:spacing w:after="16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количество мероприятий, ед.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276E6">
              <w:rPr>
                <w:rFonts w:eastAsiaTheme="minorHAns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78,0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78,0</w:t>
            </w:r>
          </w:p>
        </w:tc>
      </w:tr>
      <w:tr w:rsidR="003D587F" w:rsidRPr="008276E6" w:rsidTr="008751A2">
        <w:trPr>
          <w:trHeight w:val="13"/>
        </w:trPr>
        <w:tc>
          <w:tcPr>
            <w:tcW w:w="13222" w:type="dxa"/>
            <w:gridSpan w:val="1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 xml:space="preserve">  Итого: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203,0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203,0</w:t>
            </w:r>
          </w:p>
        </w:tc>
        <w:tc>
          <w:tcPr>
            <w:tcW w:w="709" w:type="dxa"/>
            <w:gridSpan w:val="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203,0</w:t>
            </w:r>
          </w:p>
        </w:tc>
        <w:tc>
          <w:tcPr>
            <w:tcW w:w="708" w:type="dxa"/>
            <w:gridSpan w:val="3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203,0</w:t>
            </w:r>
          </w:p>
        </w:tc>
      </w:tr>
      <w:tr w:rsidR="003D587F" w:rsidRPr="008276E6" w:rsidTr="008751A2">
        <w:tc>
          <w:tcPr>
            <w:tcW w:w="13222" w:type="dxa"/>
            <w:gridSpan w:val="12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 xml:space="preserve"> Всего по Программе:</w:t>
            </w:r>
          </w:p>
        </w:tc>
        <w:tc>
          <w:tcPr>
            <w:tcW w:w="2835" w:type="dxa"/>
            <w:gridSpan w:val="9"/>
          </w:tcPr>
          <w:p w:rsidR="003D587F" w:rsidRPr="008276E6" w:rsidRDefault="003D587F" w:rsidP="008751A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276E6">
              <w:rPr>
                <w:sz w:val="18"/>
                <w:szCs w:val="18"/>
              </w:rPr>
              <w:t>812,0</w:t>
            </w:r>
          </w:p>
        </w:tc>
      </w:tr>
    </w:tbl>
    <w:p w:rsidR="003D587F" w:rsidRPr="00E07389" w:rsidRDefault="003D587F" w:rsidP="003D587F">
      <w:pPr>
        <w:rPr>
          <w:sz w:val="22"/>
          <w:szCs w:val="22"/>
        </w:rPr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right"/>
      </w:pPr>
    </w:p>
    <w:p w:rsidR="003D587F" w:rsidRDefault="003D587F" w:rsidP="003D587F">
      <w:pPr>
        <w:jc w:val="center"/>
        <w:sectPr w:rsidR="003D587F" w:rsidSect="003D587F">
          <w:pgSz w:w="16838" w:h="11906" w:orient="landscape"/>
          <w:pgMar w:top="1134" w:right="567" w:bottom="1134" w:left="851" w:header="426" w:footer="709" w:gutter="0"/>
          <w:cols w:space="708"/>
          <w:docGrid w:linePitch="381"/>
        </w:sectPr>
      </w:pPr>
    </w:p>
    <w:p w:rsidR="003D587F" w:rsidRDefault="003D587F" w:rsidP="003D587F">
      <w:pPr>
        <w:rPr>
          <w:rFonts w:eastAsia="Calibri"/>
          <w:sz w:val="24"/>
          <w:szCs w:val="24"/>
        </w:rPr>
      </w:pPr>
    </w:p>
    <w:p w:rsidR="003D587F" w:rsidRDefault="003D587F" w:rsidP="00917279"/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p w:rsidR="00CB5349" w:rsidRDefault="00CB5349" w:rsidP="005A647E">
      <w:pPr>
        <w:jc w:val="right"/>
        <w:rPr>
          <w:rFonts w:eastAsia="Calibri"/>
          <w:sz w:val="24"/>
          <w:szCs w:val="24"/>
        </w:rPr>
      </w:pPr>
    </w:p>
    <w:sectPr w:rsidR="00CB5349" w:rsidSect="00233F52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67C" w:rsidRDefault="00C21075">
    <w:pPr>
      <w:pStyle w:val="a9"/>
      <w:jc w:val="center"/>
    </w:pPr>
  </w:p>
  <w:p w:rsidR="0090267C" w:rsidRDefault="00C210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619"/>
    <w:multiLevelType w:val="hybridMultilevel"/>
    <w:tmpl w:val="8C8EA8DA"/>
    <w:lvl w:ilvl="0" w:tplc="27A42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B4"/>
    <w:rsid w:val="00037E01"/>
    <w:rsid w:val="0004083B"/>
    <w:rsid w:val="000F20C7"/>
    <w:rsid w:val="00177A9F"/>
    <w:rsid w:val="001879B9"/>
    <w:rsid w:val="001A146E"/>
    <w:rsid w:val="001F7E10"/>
    <w:rsid w:val="00213DC8"/>
    <w:rsid w:val="002305C4"/>
    <w:rsid w:val="00233F52"/>
    <w:rsid w:val="003A0B4F"/>
    <w:rsid w:val="003A68BF"/>
    <w:rsid w:val="003D587F"/>
    <w:rsid w:val="0042530D"/>
    <w:rsid w:val="004B79A0"/>
    <w:rsid w:val="00523E2B"/>
    <w:rsid w:val="00542629"/>
    <w:rsid w:val="00544D75"/>
    <w:rsid w:val="005A647E"/>
    <w:rsid w:val="0060285F"/>
    <w:rsid w:val="00663018"/>
    <w:rsid w:val="007A70DD"/>
    <w:rsid w:val="00806D74"/>
    <w:rsid w:val="008635EF"/>
    <w:rsid w:val="00871D69"/>
    <w:rsid w:val="00886F1A"/>
    <w:rsid w:val="00917279"/>
    <w:rsid w:val="0093536E"/>
    <w:rsid w:val="00937967"/>
    <w:rsid w:val="009A55EB"/>
    <w:rsid w:val="009B4F67"/>
    <w:rsid w:val="00A14197"/>
    <w:rsid w:val="00A25D5D"/>
    <w:rsid w:val="00AF0942"/>
    <w:rsid w:val="00AF7BD5"/>
    <w:rsid w:val="00B54708"/>
    <w:rsid w:val="00B65F56"/>
    <w:rsid w:val="00B87BEC"/>
    <w:rsid w:val="00C21075"/>
    <w:rsid w:val="00C41503"/>
    <w:rsid w:val="00C47191"/>
    <w:rsid w:val="00C575B1"/>
    <w:rsid w:val="00CB5349"/>
    <w:rsid w:val="00CD1371"/>
    <w:rsid w:val="00D417A6"/>
    <w:rsid w:val="00DE05CD"/>
    <w:rsid w:val="00DE2C57"/>
    <w:rsid w:val="00E45F55"/>
    <w:rsid w:val="00E6111D"/>
    <w:rsid w:val="00EA3D14"/>
    <w:rsid w:val="00EB20A4"/>
    <w:rsid w:val="00EF1EB4"/>
    <w:rsid w:val="00F5528D"/>
    <w:rsid w:val="00FD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3AE8"/>
  <w15:docId w15:val="{0D8C4CF6-5ADB-4448-91F6-ECA2FBFD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5A647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A64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rsid w:val="005A647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5A647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6">
    <w:name w:val="Normal (Web)"/>
    <w:basedOn w:val="a"/>
    <w:uiPriority w:val="99"/>
    <w:unhideWhenUsed/>
    <w:rsid w:val="005A64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17A6"/>
  </w:style>
  <w:style w:type="character" w:customStyle="1" w:styleId="10">
    <w:name w:val="Заголовок 1 Знак"/>
    <w:basedOn w:val="a0"/>
    <w:link w:val="1"/>
    <w:uiPriority w:val="9"/>
    <w:rsid w:val="00040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7B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7B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3D58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3D587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D587F"/>
  </w:style>
  <w:style w:type="paragraph" w:customStyle="1" w:styleId="formattext">
    <w:name w:val="formattext"/>
    <w:basedOn w:val="a"/>
    <w:rsid w:val="003D587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D58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58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Татьяна Алатырева</cp:lastModifiedBy>
  <cp:revision>2</cp:revision>
  <cp:lastPrinted>2023-01-31T12:18:00Z</cp:lastPrinted>
  <dcterms:created xsi:type="dcterms:W3CDTF">2023-02-07T13:44:00Z</dcterms:created>
  <dcterms:modified xsi:type="dcterms:W3CDTF">2023-02-07T13:44:00Z</dcterms:modified>
</cp:coreProperties>
</file>