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B9" w:rsidRPr="00562AC1" w:rsidRDefault="00827DB9">
      <w:pPr>
        <w:spacing w:after="369" w:line="1" w:lineRule="exact"/>
        <w:rPr>
          <w:rFonts w:ascii="Arial" w:hAnsi="Arial" w:cs="Arial"/>
        </w:rPr>
      </w:pPr>
    </w:p>
    <w:p w:rsidR="00827DB9" w:rsidRPr="00562AC1" w:rsidRDefault="00827DB9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  <w:sectPr w:rsidR="00D629A3" w:rsidRPr="00562AC1" w:rsidSect="00562AC1">
          <w:headerReference w:type="default" r:id="rId8"/>
          <w:headerReference w:type="first" r:id="rId9"/>
          <w:type w:val="continuous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W w:w="10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1"/>
        <w:gridCol w:w="315"/>
        <w:gridCol w:w="5158"/>
      </w:tblGrid>
      <w:tr w:rsidR="00D629A3" w:rsidRPr="00562AC1" w:rsidTr="00D629A3">
        <w:trPr>
          <w:trHeight w:val="1769"/>
        </w:trPr>
        <w:tc>
          <w:tcPr>
            <w:tcW w:w="516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629A3" w:rsidRPr="00562AC1" w:rsidRDefault="00D629A3" w:rsidP="00D629A3">
            <w:pPr>
              <w:widowControl/>
              <w:autoSpaceDN w:val="0"/>
              <w:spacing w:line="254" w:lineRule="auto"/>
              <w:jc w:val="center"/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  <w:lastRenderedPageBreak/>
              <w:t>СОВЕТ</w:t>
            </w:r>
          </w:p>
          <w:p w:rsidR="00D629A3" w:rsidRPr="00562AC1" w:rsidRDefault="00D629A3" w:rsidP="00D629A3">
            <w:pPr>
              <w:widowControl/>
              <w:autoSpaceDN w:val="0"/>
              <w:spacing w:line="254" w:lineRule="auto"/>
              <w:jc w:val="center"/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  <w:t>УДМУРТСКО-ТАШЛИНСКОГО          СЕЛЬСКОГО ПОСЕЛЕНИЯ</w:t>
            </w:r>
          </w:p>
          <w:p w:rsidR="00D629A3" w:rsidRPr="00562AC1" w:rsidRDefault="00D629A3" w:rsidP="00D629A3">
            <w:pPr>
              <w:widowControl/>
              <w:autoSpaceDN w:val="0"/>
              <w:spacing w:line="254" w:lineRule="auto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  <w:t>БАВЛИНСКОГО</w:t>
            </w:r>
            <w:r w:rsidRPr="00562AC1"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  <w:br/>
              <w:t>МУНИЦИПАЛЬНОГО РАЙОНА</w:t>
            </w:r>
          </w:p>
          <w:p w:rsidR="00D629A3" w:rsidRPr="00562AC1" w:rsidRDefault="00D629A3" w:rsidP="00D629A3">
            <w:pPr>
              <w:autoSpaceDE w:val="0"/>
              <w:autoSpaceDN w:val="0"/>
              <w:adjustRightInd w:val="0"/>
              <w:spacing w:line="254" w:lineRule="auto"/>
              <w:ind w:firstLine="72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color w:val="auto"/>
                <w:lang w:eastAsia="en-US" w:bidi="ar-SA"/>
              </w:rPr>
              <w:t>РЕСПУБЛИКИ ТАТАРСТАН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29A3" w:rsidRPr="00562AC1" w:rsidRDefault="00D629A3" w:rsidP="00D629A3">
            <w:pPr>
              <w:autoSpaceDE w:val="0"/>
              <w:autoSpaceDN w:val="0"/>
              <w:adjustRightInd w:val="0"/>
              <w:spacing w:line="254" w:lineRule="auto"/>
              <w:ind w:firstLine="720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629A3" w:rsidRPr="00562AC1" w:rsidRDefault="00D629A3" w:rsidP="00D629A3">
            <w:pPr>
              <w:widowControl/>
              <w:autoSpaceDN w:val="0"/>
              <w:spacing w:line="254" w:lineRule="auto"/>
              <w:jc w:val="center"/>
              <w:rPr>
                <w:rFonts w:ascii="Arial" w:eastAsia="Arial Unicode MS" w:hAnsi="Arial" w:cs="Arial"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color w:val="auto"/>
                <w:lang w:eastAsia="en-US" w:bidi="ar-SA"/>
              </w:rPr>
              <w:t>ТАТАРСТАН  РЕСПУБЛИКАСЫ</w:t>
            </w:r>
          </w:p>
          <w:p w:rsidR="00D629A3" w:rsidRPr="00562AC1" w:rsidRDefault="00D629A3" w:rsidP="00D629A3">
            <w:pPr>
              <w:widowControl/>
              <w:autoSpaceDN w:val="0"/>
              <w:spacing w:line="254" w:lineRule="auto"/>
              <w:jc w:val="center"/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  <w:t>БАУЛЫ</w:t>
            </w:r>
          </w:p>
          <w:p w:rsidR="00D629A3" w:rsidRPr="00562AC1" w:rsidRDefault="00D629A3" w:rsidP="00D629A3">
            <w:pPr>
              <w:widowControl/>
              <w:autoSpaceDN w:val="0"/>
              <w:spacing w:line="254" w:lineRule="auto"/>
              <w:jc w:val="center"/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  <w:t>МУНИЦИПАЛЬ РАЙОНЫ</w:t>
            </w:r>
          </w:p>
          <w:p w:rsidR="00D629A3" w:rsidRPr="00562AC1" w:rsidRDefault="00D629A3" w:rsidP="00D629A3">
            <w:pPr>
              <w:widowControl/>
              <w:autoSpaceDN w:val="0"/>
              <w:spacing w:line="254" w:lineRule="auto"/>
              <w:jc w:val="center"/>
              <w:rPr>
                <w:rFonts w:ascii="Arial" w:eastAsia="Times New Roman" w:hAnsi="Arial" w:cs="Arial"/>
                <w:bCs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bCs/>
                <w:lang w:eastAsia="en-US" w:bidi="ar-SA"/>
              </w:rPr>
              <w:t>УДМУРТ ТАШЛЫСЫ</w:t>
            </w:r>
          </w:p>
          <w:p w:rsidR="00D629A3" w:rsidRPr="00562AC1" w:rsidRDefault="00D629A3" w:rsidP="00D629A3">
            <w:pPr>
              <w:widowControl/>
              <w:autoSpaceDN w:val="0"/>
              <w:spacing w:line="254" w:lineRule="auto"/>
              <w:jc w:val="center"/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bCs/>
                <w:lang w:eastAsia="en-US" w:bidi="ar-SA"/>
              </w:rPr>
              <w:t xml:space="preserve">АВЫЛ </w:t>
            </w:r>
            <w:r w:rsidRPr="00562AC1">
              <w:rPr>
                <w:rFonts w:ascii="Arial" w:eastAsia="Times New Roman" w:hAnsi="Arial" w:cs="Arial"/>
                <w:bCs/>
                <w:color w:val="auto"/>
                <w:lang w:val="tt-RU" w:eastAsia="en-US" w:bidi="ar-SA"/>
              </w:rPr>
              <w:t>Җ</w:t>
            </w:r>
            <w:r w:rsidRPr="00562AC1">
              <w:rPr>
                <w:rFonts w:ascii="Arial" w:eastAsia="Times New Roman" w:hAnsi="Arial" w:cs="Arial"/>
                <w:bCs/>
                <w:color w:val="auto"/>
                <w:lang w:eastAsia="en-US" w:bidi="ar-SA"/>
              </w:rPr>
              <w:t>ИРЛЕГЕ</w:t>
            </w:r>
          </w:p>
          <w:p w:rsidR="00D629A3" w:rsidRPr="00562AC1" w:rsidRDefault="00D629A3" w:rsidP="00D629A3">
            <w:pPr>
              <w:autoSpaceDE w:val="0"/>
              <w:autoSpaceDN w:val="0"/>
              <w:adjustRightInd w:val="0"/>
              <w:spacing w:line="254" w:lineRule="auto"/>
              <w:ind w:firstLine="72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562AC1">
              <w:rPr>
                <w:rFonts w:ascii="Arial" w:eastAsia="Times New Roman" w:hAnsi="Arial" w:cs="Arial"/>
                <w:color w:val="auto"/>
                <w:lang w:eastAsia="en-US" w:bidi="ar-SA"/>
              </w:rPr>
              <w:t>СОВЕТЫ</w:t>
            </w:r>
          </w:p>
        </w:tc>
      </w:tr>
    </w:tbl>
    <w:p w:rsidR="00D629A3" w:rsidRPr="00562AC1" w:rsidRDefault="00D629A3" w:rsidP="00D629A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562AC1">
        <w:rPr>
          <w:rFonts w:ascii="Arial" w:eastAsia="Times New Roman" w:hAnsi="Arial" w:cs="Arial"/>
          <w:color w:val="auto"/>
          <w:lang w:bidi="ar-SA"/>
        </w:rPr>
        <w:t xml:space="preserve">                                РЕШЕНИЕ                                                                                     КАРАР</w:t>
      </w:r>
    </w:p>
    <w:p w:rsidR="00827DB9" w:rsidRPr="00562AC1" w:rsidRDefault="00827DB9">
      <w:pPr>
        <w:spacing w:before="17" w:after="17" w:line="240" w:lineRule="exact"/>
        <w:rPr>
          <w:rFonts w:ascii="Arial" w:hAnsi="Arial" w:cs="Arial"/>
        </w:rPr>
      </w:pPr>
    </w:p>
    <w:p w:rsidR="00827DB9" w:rsidRPr="00562AC1" w:rsidRDefault="00827DB9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</w:pPr>
    </w:p>
    <w:p w:rsidR="00D629A3" w:rsidRPr="00562AC1" w:rsidRDefault="00D629A3">
      <w:pPr>
        <w:spacing w:line="1" w:lineRule="exact"/>
        <w:rPr>
          <w:rFonts w:ascii="Arial" w:hAnsi="Arial" w:cs="Arial"/>
        </w:rPr>
        <w:sectPr w:rsidR="00D629A3" w:rsidRPr="00562AC1" w:rsidSect="00562AC1">
          <w:type w:val="continuous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D629A3" w:rsidRPr="00562AC1" w:rsidRDefault="007C70C3" w:rsidP="00D629A3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r w:rsidRPr="00562AC1">
        <w:rPr>
          <w:rFonts w:ascii="Arial" w:hAnsi="Arial" w:cs="Arial"/>
          <w:sz w:val="24"/>
          <w:szCs w:val="24"/>
        </w:rPr>
        <w:lastRenderedPageBreak/>
        <w:t>О внесении изменений в решение</w:t>
      </w:r>
    </w:p>
    <w:p w:rsidR="00D629A3" w:rsidRPr="00562AC1" w:rsidRDefault="007C70C3" w:rsidP="00D629A3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D629A3" w:rsidRPr="00562A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</w:p>
    <w:p w:rsidR="00D629A3" w:rsidRPr="00562AC1" w:rsidRDefault="007C70C3" w:rsidP="00D629A3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 xml:space="preserve"> </w:t>
      </w:r>
      <w:r w:rsidR="00007BB9" w:rsidRPr="00562AC1">
        <w:rPr>
          <w:rFonts w:ascii="Arial" w:hAnsi="Arial" w:cs="Arial"/>
          <w:sz w:val="24"/>
          <w:szCs w:val="24"/>
        </w:rPr>
        <w:t>сельского поселения от24.08.2018 №78</w:t>
      </w:r>
    </w:p>
    <w:p w:rsidR="00D629A3" w:rsidRPr="00562AC1" w:rsidRDefault="007C70C3" w:rsidP="00D629A3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 xml:space="preserve"> «Об утверждении правил благоустройства, </w:t>
      </w:r>
    </w:p>
    <w:p w:rsidR="00D629A3" w:rsidRPr="00562AC1" w:rsidRDefault="007C70C3" w:rsidP="00D629A3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соблюдения чистоты и порядка на территории</w:t>
      </w:r>
      <w:r w:rsidR="00D629A3" w:rsidRPr="00562AC1">
        <w:rPr>
          <w:rFonts w:ascii="Arial" w:hAnsi="Arial" w:cs="Arial"/>
          <w:sz w:val="24"/>
          <w:szCs w:val="24"/>
        </w:rPr>
        <w:t xml:space="preserve"> </w:t>
      </w:r>
    </w:p>
    <w:p w:rsidR="00562AC1" w:rsidRDefault="007C70C3" w:rsidP="00D629A3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D629A3" w:rsidRPr="00562AC1">
        <w:rPr>
          <w:rFonts w:ascii="Arial" w:hAnsi="Arial" w:cs="Arial"/>
          <w:sz w:val="24"/>
          <w:szCs w:val="24"/>
        </w:rPr>
        <w:t>Удмуртско-Ташлинское</w:t>
      </w:r>
      <w:proofErr w:type="spellEnd"/>
    </w:p>
    <w:p w:rsidR="00562AC1" w:rsidRDefault="007C70C3" w:rsidP="00D629A3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 xml:space="preserve">сельское поселение» Бавлинского </w:t>
      </w:r>
      <w:proofErr w:type="gramStart"/>
      <w:r w:rsidRPr="00562AC1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827DB9" w:rsidRPr="00562AC1" w:rsidRDefault="007C70C3" w:rsidP="00D629A3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района Республики Татарстан</w:t>
      </w:r>
    </w:p>
    <w:bookmarkEnd w:id="0"/>
    <w:p w:rsidR="00D629A3" w:rsidRPr="00562AC1" w:rsidRDefault="00D629A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62AC1">
        <w:rPr>
          <w:rFonts w:ascii="Arial" w:hAnsi="Arial" w:cs="Arial"/>
          <w:sz w:val="24"/>
          <w:szCs w:val="24"/>
        </w:rPr>
        <w:t>На основании постановления Конституционного суда Российской Федерации от 19 апреля 2021 года № 14-П «По делу о проверке конституционности пункта 2 статьи 209 Гражданского кодекса Российской Федерации, части 7 статьи 10 Федерального закона «Об основах государственного регулирования торговой деятельности в Российской Федерации», а также абзаца двадцать второго части 1 статьи 2, пункта 25 части 1 статьи 16 и пункта 3 части</w:t>
      </w:r>
      <w:proofErr w:type="gramEnd"/>
      <w:r w:rsidRPr="00562AC1">
        <w:rPr>
          <w:rFonts w:ascii="Arial" w:hAnsi="Arial" w:cs="Arial"/>
          <w:sz w:val="24"/>
          <w:szCs w:val="24"/>
        </w:rPr>
        <w:t xml:space="preserve"> 2 статьи 45.1 Федерального закона «Об общих принципах организации местного самоуправления в Российской Федерации» в связи с жалобами граждан Г.С. </w:t>
      </w:r>
      <w:proofErr w:type="spellStart"/>
      <w:r w:rsidRPr="00562AC1">
        <w:rPr>
          <w:rFonts w:ascii="Arial" w:hAnsi="Arial" w:cs="Arial"/>
          <w:sz w:val="24"/>
          <w:szCs w:val="24"/>
        </w:rPr>
        <w:t>Дадашова</w:t>
      </w:r>
      <w:proofErr w:type="spellEnd"/>
      <w:r w:rsidRPr="00562AC1">
        <w:rPr>
          <w:rFonts w:ascii="Arial" w:hAnsi="Arial" w:cs="Arial"/>
          <w:sz w:val="24"/>
          <w:szCs w:val="24"/>
        </w:rPr>
        <w:t xml:space="preserve">, И.Н. </w:t>
      </w:r>
      <w:proofErr w:type="spellStart"/>
      <w:r w:rsidRPr="00562AC1">
        <w:rPr>
          <w:rFonts w:ascii="Arial" w:hAnsi="Arial" w:cs="Arial"/>
          <w:sz w:val="24"/>
          <w:szCs w:val="24"/>
        </w:rPr>
        <w:t>Касимова</w:t>
      </w:r>
      <w:proofErr w:type="spellEnd"/>
      <w:r w:rsidRPr="00562AC1">
        <w:rPr>
          <w:rFonts w:ascii="Arial" w:hAnsi="Arial" w:cs="Arial"/>
          <w:sz w:val="24"/>
          <w:szCs w:val="24"/>
        </w:rPr>
        <w:t xml:space="preserve"> и других» Совет </w:t>
      </w:r>
      <w:proofErr w:type="spellStart"/>
      <w:r w:rsidR="00007BB9" w:rsidRPr="00562A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62AC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562AC1" w:rsidRPr="00562AC1" w:rsidRDefault="007C70C3">
      <w:pPr>
        <w:pStyle w:val="1"/>
        <w:numPr>
          <w:ilvl w:val="0"/>
          <w:numId w:val="1"/>
        </w:numPr>
        <w:shd w:val="clear" w:color="auto" w:fill="auto"/>
        <w:tabs>
          <w:tab w:val="left" w:pos="1080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62AC1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007BB9" w:rsidRPr="00562A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07BB9" w:rsidRPr="00562AC1">
        <w:rPr>
          <w:rFonts w:ascii="Arial" w:hAnsi="Arial" w:cs="Arial"/>
          <w:sz w:val="24"/>
          <w:szCs w:val="24"/>
        </w:rPr>
        <w:t xml:space="preserve"> сельского поселения от 24.08.2018 г. № 78</w:t>
      </w:r>
      <w:r w:rsidRPr="00562AC1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007BB9" w:rsidRPr="00562AC1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562AC1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Татарстан», </w:t>
      </w:r>
      <w:r w:rsidR="00007BB9" w:rsidRPr="00562AC1">
        <w:rPr>
          <w:rFonts w:ascii="Arial" w:hAnsi="Arial" w:cs="Arial"/>
          <w:sz w:val="24"/>
          <w:szCs w:val="24"/>
        </w:rPr>
        <w:t>(с изменениями, внесенными решением от 07.11.2018г №89, от 24.01.2019г № 103, от 13.04.2020г № 133, от 17.02.2021 № 12</w:t>
      </w:r>
      <w:r w:rsidRPr="00562AC1">
        <w:rPr>
          <w:rFonts w:ascii="Arial" w:hAnsi="Arial" w:cs="Arial"/>
          <w:sz w:val="24"/>
          <w:szCs w:val="24"/>
        </w:rPr>
        <w:t>), следующие изменения:</w:t>
      </w:r>
      <w:proofErr w:type="gramEnd"/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абзац 29 пункта 2.1. изложить в следующей редакции:</w:t>
      </w:r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«размещение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562AC1">
        <w:rPr>
          <w:rFonts w:ascii="Arial" w:hAnsi="Arial" w:cs="Arial"/>
          <w:sz w:val="24"/>
          <w:szCs w:val="24"/>
        </w:rPr>
        <w:t>;»</w:t>
      </w:r>
      <w:proofErr w:type="gramEnd"/>
      <w:r w:rsidRPr="00562AC1">
        <w:rPr>
          <w:rFonts w:ascii="Arial" w:hAnsi="Arial" w:cs="Arial"/>
          <w:sz w:val="24"/>
          <w:szCs w:val="24"/>
        </w:rPr>
        <w:t>;</w:t>
      </w:r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подпункт в) пункта 4.1. раздела 4 исключить;</w:t>
      </w:r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подпункт г) пункта 4.1. раздела 4 исключить;</w:t>
      </w:r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в подпункте г) пункта 4.8. раздела 4 слова «содержать в порядке зеленые насаждения в границах домовладения, проводить санитарную обрезку кустарников и деревьев» исключить;</w:t>
      </w:r>
    </w:p>
    <w:p w:rsidR="00827DB9" w:rsidRPr="00562AC1" w:rsidRDefault="007C70C3">
      <w:pPr>
        <w:pStyle w:val="1"/>
        <w:shd w:val="clear" w:color="auto" w:fill="auto"/>
        <w:ind w:left="720"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пункт д) пункта 4.8. раздела 4 исключить;</w:t>
      </w:r>
    </w:p>
    <w:p w:rsidR="00827DB9" w:rsidRPr="00562AC1" w:rsidRDefault="007C70C3">
      <w:pPr>
        <w:pStyle w:val="1"/>
        <w:shd w:val="clear" w:color="auto" w:fill="auto"/>
        <w:ind w:left="720" w:firstLine="0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lastRenderedPageBreak/>
        <w:t>пункт з) пункта 4.8. раздела 4 исключить; подпункт н) пункта 5.5. раздела 5 исключить; абзацы 35-41 пункта 10.1. раздела исключить;</w:t>
      </w:r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абзац 25 пункта 10.1 слова «продуктов животноводства» заменить словами «продукции животного происхождения»;</w:t>
      </w:r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пункт 10.1. раздела 10 дополнить абзацем следующего содержания:</w:t>
      </w:r>
    </w:p>
    <w:p w:rsidR="00827DB9" w:rsidRPr="00562AC1" w:rsidRDefault="007C70C3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62AC1">
        <w:rPr>
          <w:rFonts w:ascii="Arial" w:hAnsi="Arial" w:cs="Arial"/>
          <w:sz w:val="24"/>
          <w:szCs w:val="24"/>
        </w:rPr>
        <w:t>«Организация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№ 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562AC1">
        <w:rPr>
          <w:rFonts w:ascii="Arial" w:hAnsi="Arial" w:cs="Arial"/>
          <w:sz w:val="24"/>
          <w:szCs w:val="24"/>
        </w:rPr>
        <w:t xml:space="preserve"> в области обращения с животными».</w:t>
      </w:r>
    </w:p>
    <w:p w:rsidR="00007BB9" w:rsidRPr="00562AC1" w:rsidRDefault="007C70C3" w:rsidP="00A10D56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after="80"/>
        <w:ind w:firstLine="720"/>
        <w:jc w:val="both"/>
        <w:rPr>
          <w:rFonts w:ascii="Arial" w:hAnsi="Arial" w:cs="Arial"/>
          <w:sz w:val="24"/>
          <w:szCs w:val="24"/>
        </w:rPr>
      </w:pPr>
      <w:r w:rsidRPr="00562AC1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A10D56" w:rsidRPr="00562AC1" w:rsidRDefault="00A10D56" w:rsidP="00A10D56">
      <w:pPr>
        <w:spacing w:line="360" w:lineRule="auto"/>
        <w:ind w:firstLine="708"/>
        <w:jc w:val="both"/>
        <w:rPr>
          <w:rFonts w:ascii="Arial" w:hAnsi="Arial" w:cs="Arial"/>
        </w:rPr>
      </w:pPr>
      <w:r w:rsidRPr="00562AC1">
        <w:rPr>
          <w:rFonts w:ascii="Arial" w:hAnsi="Arial" w:cs="Arial"/>
        </w:rPr>
        <w:t>3.</w:t>
      </w:r>
      <w:proofErr w:type="gramStart"/>
      <w:r w:rsidRPr="00562AC1">
        <w:rPr>
          <w:rFonts w:ascii="Arial" w:hAnsi="Arial" w:cs="Arial"/>
        </w:rPr>
        <w:t>Контроль за</w:t>
      </w:r>
      <w:proofErr w:type="gramEnd"/>
      <w:r w:rsidRPr="00562AC1">
        <w:rPr>
          <w:rFonts w:ascii="Arial" w:hAnsi="Arial" w:cs="Arial"/>
        </w:rPr>
        <w:t xml:space="preserve"> исполнением настоящего решения возложить на постоянную комиссию Совета </w:t>
      </w:r>
      <w:proofErr w:type="spellStart"/>
      <w:r w:rsidRPr="00562AC1">
        <w:rPr>
          <w:rFonts w:ascii="Arial" w:hAnsi="Arial" w:cs="Arial"/>
        </w:rPr>
        <w:t>Удмуртско-Ташлинского</w:t>
      </w:r>
      <w:proofErr w:type="spellEnd"/>
      <w:r w:rsidRPr="00562AC1">
        <w:rPr>
          <w:rFonts w:ascii="Arial" w:hAnsi="Arial" w:cs="Arial"/>
        </w:rPr>
        <w:t xml:space="preserve"> сельского поселения по вопросам экологической безопасности, природных ресурсов и жизнеобеспечения населения.</w:t>
      </w:r>
    </w:p>
    <w:p w:rsidR="00A10D56" w:rsidRDefault="00A10D56" w:rsidP="00A10D56">
      <w:pPr>
        <w:jc w:val="both"/>
        <w:rPr>
          <w:rFonts w:ascii="Arial" w:hAnsi="Arial" w:cs="Arial"/>
        </w:rPr>
      </w:pPr>
      <w:r w:rsidRPr="00562AC1">
        <w:rPr>
          <w:rFonts w:ascii="Arial" w:hAnsi="Arial" w:cs="Arial"/>
        </w:rPr>
        <w:t xml:space="preserve">       </w:t>
      </w:r>
    </w:p>
    <w:p w:rsidR="00562AC1" w:rsidRPr="00562AC1" w:rsidRDefault="00562AC1" w:rsidP="00A10D56">
      <w:pPr>
        <w:jc w:val="both"/>
        <w:rPr>
          <w:rFonts w:ascii="Arial" w:hAnsi="Arial" w:cs="Arial"/>
        </w:rPr>
      </w:pPr>
    </w:p>
    <w:p w:rsidR="00A10D56" w:rsidRPr="00562AC1" w:rsidRDefault="00A10D56" w:rsidP="00A10D56">
      <w:pPr>
        <w:jc w:val="both"/>
        <w:rPr>
          <w:rFonts w:ascii="Arial" w:hAnsi="Arial" w:cs="Arial"/>
        </w:rPr>
      </w:pPr>
      <w:r w:rsidRPr="00562AC1">
        <w:rPr>
          <w:rFonts w:ascii="Arial" w:hAnsi="Arial" w:cs="Arial"/>
        </w:rPr>
        <w:t xml:space="preserve">        Глава, Председатель Совета</w:t>
      </w:r>
    </w:p>
    <w:p w:rsidR="00007BB9" w:rsidRPr="00562AC1" w:rsidRDefault="00A10D56" w:rsidP="00A10D56">
      <w:pPr>
        <w:pStyle w:val="1"/>
        <w:shd w:val="clear" w:color="auto" w:fill="auto"/>
        <w:spacing w:line="240" w:lineRule="auto"/>
        <w:ind w:firstLine="500"/>
        <w:rPr>
          <w:rFonts w:ascii="Arial" w:hAnsi="Arial" w:cs="Arial"/>
          <w:sz w:val="24"/>
          <w:szCs w:val="24"/>
        </w:rPr>
      </w:pPr>
      <w:proofErr w:type="spellStart"/>
      <w:r w:rsidRPr="00562A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62AC1">
        <w:rPr>
          <w:rFonts w:ascii="Arial" w:hAnsi="Arial" w:cs="Arial"/>
          <w:sz w:val="24"/>
          <w:szCs w:val="24"/>
        </w:rPr>
        <w:t xml:space="preserve"> сельского поселения                  Н.С.</w:t>
      </w:r>
      <w:r w:rsidR="00562AC1" w:rsidRPr="00562AC1">
        <w:rPr>
          <w:rFonts w:ascii="Arial" w:hAnsi="Arial" w:cs="Arial"/>
          <w:sz w:val="24"/>
          <w:szCs w:val="24"/>
        </w:rPr>
        <w:t xml:space="preserve"> </w:t>
      </w:r>
      <w:r w:rsidRPr="00562AC1">
        <w:rPr>
          <w:rFonts w:ascii="Arial" w:hAnsi="Arial" w:cs="Arial"/>
          <w:sz w:val="24"/>
          <w:szCs w:val="24"/>
        </w:rPr>
        <w:t xml:space="preserve">Дегтярев         </w:t>
      </w:r>
      <w:r w:rsidRPr="00562AC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827DB9" w:rsidRPr="00562AC1" w:rsidRDefault="00827DB9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827DB9" w:rsidRPr="00562AC1" w:rsidSect="00562AC1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20" w:rsidRDefault="00C97320">
      <w:r>
        <w:separator/>
      </w:r>
    </w:p>
  </w:endnote>
  <w:endnote w:type="continuationSeparator" w:id="0">
    <w:p w:rsidR="00C97320" w:rsidRDefault="00C9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20" w:rsidRDefault="00C97320"/>
  </w:footnote>
  <w:footnote w:type="continuationSeparator" w:id="0">
    <w:p w:rsidR="00C97320" w:rsidRDefault="00C973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B9" w:rsidRDefault="007C70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721246" wp14:editId="7533D56D">
              <wp:simplePos x="0" y="0"/>
              <wp:positionH relativeFrom="page">
                <wp:posOffset>3733800</wp:posOffset>
              </wp:positionH>
              <wp:positionV relativeFrom="page">
                <wp:posOffset>369570</wp:posOffset>
              </wp:positionV>
              <wp:extent cx="88265" cy="1435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7DB9" w:rsidRDefault="00827DB9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pt;margin-top:29.1pt;width:6.95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" filled="f" stroked="f">
              <v:textbox style="mso-fit-shape-to-text:t" inset="0,0,0,0">
                <w:txbxContent>
                  <w:p w:rsidR="00827DB9" w:rsidRDefault="00827DB9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B9" w:rsidRDefault="00827DB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5475"/>
    <w:multiLevelType w:val="multilevel"/>
    <w:tmpl w:val="A5789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B9"/>
    <w:rsid w:val="00007BB9"/>
    <w:rsid w:val="00445BC0"/>
    <w:rsid w:val="00562AC1"/>
    <w:rsid w:val="00641342"/>
    <w:rsid w:val="007C70C3"/>
    <w:rsid w:val="00827DB9"/>
    <w:rsid w:val="00A10D56"/>
    <w:rsid w:val="00C97320"/>
    <w:rsid w:val="00D629A3"/>
    <w:rsid w:val="00F5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A10D56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6">
    <w:name w:val="header"/>
    <w:basedOn w:val="a"/>
    <w:link w:val="a7"/>
    <w:uiPriority w:val="99"/>
    <w:unhideWhenUsed/>
    <w:rsid w:val="00562A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AC1"/>
    <w:rPr>
      <w:color w:val="000000"/>
    </w:rPr>
  </w:style>
  <w:style w:type="paragraph" w:styleId="a8">
    <w:name w:val="footer"/>
    <w:basedOn w:val="a"/>
    <w:link w:val="a9"/>
    <w:uiPriority w:val="99"/>
    <w:unhideWhenUsed/>
    <w:rsid w:val="00562A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AC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A10D56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6">
    <w:name w:val="header"/>
    <w:basedOn w:val="a"/>
    <w:link w:val="a7"/>
    <w:uiPriority w:val="99"/>
    <w:unhideWhenUsed/>
    <w:rsid w:val="00562A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AC1"/>
    <w:rPr>
      <w:color w:val="000000"/>
    </w:rPr>
  </w:style>
  <w:style w:type="paragraph" w:styleId="a8">
    <w:name w:val="footer"/>
    <w:basedOn w:val="a"/>
    <w:link w:val="a9"/>
    <w:uiPriority w:val="99"/>
    <w:unhideWhenUsed/>
    <w:rsid w:val="00562A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A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dcterms:created xsi:type="dcterms:W3CDTF">2022-03-24T14:24:00Z</dcterms:created>
  <dcterms:modified xsi:type="dcterms:W3CDTF">2022-03-24T14:24:00Z</dcterms:modified>
</cp:coreProperties>
</file>