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50625" w14:paraId="4D52CFE6" w14:textId="77777777">
        <w:trPr>
          <w:trHeight w:val="1221"/>
        </w:trPr>
        <w:tc>
          <w:tcPr>
            <w:tcW w:w="4400" w:type="dxa"/>
          </w:tcPr>
          <w:p w14:paraId="75DC2AA0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1A5C24E1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BFF7CD1" w14:textId="77777777" w:rsidR="00BF5C82" w:rsidRPr="00150625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8FE5286" wp14:editId="5FB0C37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6436CA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96CD8E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58A943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E623FA9" w14:textId="77777777" w:rsidR="00BF5C82" w:rsidRPr="00150625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150625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150625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150625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14:paraId="7A312BCE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4B6A6FE0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625" w14:paraId="6314DA9A" w14:textId="77777777">
        <w:trPr>
          <w:trHeight w:hRule="exact" w:val="387"/>
        </w:trPr>
        <w:tc>
          <w:tcPr>
            <w:tcW w:w="9700" w:type="dxa"/>
            <w:gridSpan w:val="4"/>
          </w:tcPr>
          <w:p w14:paraId="7CFE7721" w14:textId="77777777" w:rsidR="00BF5C82" w:rsidRPr="0015062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2D1F41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625" w14:paraId="1474C046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3213258E" w14:textId="77777777" w:rsidR="00BF5C82" w:rsidRPr="00150625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239489BC" w14:textId="77777777" w:rsidR="00BF5C82" w:rsidRPr="0015062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150625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BF5C82" w:rsidRPr="00150625" w14:paraId="4E2F3EC4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5E010223" w14:textId="77777777" w:rsidR="00BF5C82" w:rsidRPr="0015062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BBE835" w14:textId="77777777" w:rsidR="00BF5C82" w:rsidRPr="0015062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5062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2EC81DE2" w14:textId="3FAFC909" w:rsidR="00BF5C82" w:rsidRPr="00150625" w:rsidRDefault="00BF5C82" w:rsidP="006769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625" w14:paraId="0B0F6B4E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0587D2FA" w14:textId="77777777" w:rsidR="00BF5C82" w:rsidRPr="0015062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B57844" w14:textId="77777777" w:rsidR="005E1BC5" w:rsidRPr="00150625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D3B26D" w14:textId="77777777" w:rsidR="005E1BC5" w:rsidRPr="00150625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70E4C0" w14:textId="77777777" w:rsidR="00604B86" w:rsidRPr="00150625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047BD6" w14:textId="77777777" w:rsidR="00604B86" w:rsidRPr="00150625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7A675" w14:textId="77777777" w:rsidR="00150625" w:rsidRDefault="00150625" w:rsidP="007D482B">
      <w:pPr>
        <w:ind w:right="4535"/>
        <w:rPr>
          <w:rFonts w:ascii="Arial" w:hAnsi="Arial" w:cs="Arial"/>
          <w:sz w:val="24"/>
          <w:szCs w:val="24"/>
        </w:rPr>
      </w:pPr>
    </w:p>
    <w:p w14:paraId="69944967" w14:textId="09733AE9" w:rsidR="007D482B" w:rsidRPr="00150625" w:rsidRDefault="00BF5C82" w:rsidP="007D482B">
      <w:pPr>
        <w:ind w:right="4535"/>
        <w:rPr>
          <w:rFonts w:ascii="Arial" w:hAnsi="Arial" w:cs="Arial"/>
          <w:sz w:val="24"/>
          <w:szCs w:val="24"/>
        </w:rPr>
      </w:pPr>
      <w:bookmarkStart w:id="0" w:name="_GoBack"/>
      <w:r w:rsidRPr="00150625">
        <w:rPr>
          <w:rFonts w:ascii="Arial" w:hAnsi="Arial" w:cs="Arial"/>
          <w:sz w:val="24"/>
          <w:szCs w:val="24"/>
        </w:rPr>
        <w:t>О внесении изменений в решение</w:t>
      </w:r>
      <w:r w:rsidR="0061007C" w:rsidRPr="00150625">
        <w:rPr>
          <w:rFonts w:ascii="Arial" w:hAnsi="Arial" w:cs="Arial"/>
          <w:sz w:val="24"/>
          <w:szCs w:val="24"/>
        </w:rPr>
        <w:t xml:space="preserve"> </w:t>
      </w:r>
      <w:r w:rsidRPr="00150625">
        <w:rPr>
          <w:rFonts w:ascii="Arial" w:hAnsi="Arial" w:cs="Arial"/>
          <w:sz w:val="24"/>
          <w:szCs w:val="24"/>
        </w:rPr>
        <w:t xml:space="preserve">Совета Бавлинского муниципального </w:t>
      </w:r>
      <w:r w:rsidR="00BE295E" w:rsidRPr="00150625">
        <w:rPr>
          <w:rFonts w:ascii="Arial" w:hAnsi="Arial" w:cs="Arial"/>
          <w:sz w:val="24"/>
          <w:szCs w:val="24"/>
        </w:rPr>
        <w:t xml:space="preserve">района от </w:t>
      </w:r>
      <w:r w:rsidR="007D482B" w:rsidRPr="00150625">
        <w:rPr>
          <w:rFonts w:ascii="Arial" w:hAnsi="Arial" w:cs="Arial"/>
          <w:sz w:val="24"/>
          <w:szCs w:val="24"/>
        </w:rPr>
        <w:t>03.07.2018 № 159</w:t>
      </w:r>
      <w:r w:rsidRPr="00150625">
        <w:rPr>
          <w:rFonts w:ascii="Arial" w:hAnsi="Arial" w:cs="Arial"/>
          <w:sz w:val="24"/>
          <w:szCs w:val="24"/>
        </w:rPr>
        <w:t xml:space="preserve"> «</w:t>
      </w:r>
      <w:r w:rsidR="007D482B" w:rsidRPr="00150625">
        <w:rPr>
          <w:rFonts w:ascii="Arial" w:hAnsi="Arial" w:cs="Arial"/>
          <w:sz w:val="24"/>
          <w:szCs w:val="24"/>
        </w:rPr>
        <w:t>О муниципальной службе в</w:t>
      </w:r>
      <w:r w:rsidR="0061007C" w:rsidRPr="00150625">
        <w:rPr>
          <w:rFonts w:ascii="Arial" w:hAnsi="Arial" w:cs="Arial"/>
          <w:sz w:val="24"/>
          <w:szCs w:val="24"/>
        </w:rPr>
        <w:t xml:space="preserve"> </w:t>
      </w:r>
      <w:r w:rsidR="007D482B" w:rsidRPr="00150625">
        <w:rPr>
          <w:rFonts w:ascii="Arial" w:hAnsi="Arial" w:cs="Arial"/>
          <w:sz w:val="24"/>
          <w:szCs w:val="24"/>
        </w:rPr>
        <w:t>муниципальном образовании</w:t>
      </w:r>
    </w:p>
    <w:p w14:paraId="78D0EBDA" w14:textId="77777777" w:rsidR="007D482B" w:rsidRPr="00150625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150625">
        <w:rPr>
          <w:rFonts w:ascii="Arial" w:hAnsi="Arial" w:cs="Arial"/>
          <w:sz w:val="24"/>
          <w:szCs w:val="24"/>
        </w:rPr>
        <w:t>«</w:t>
      </w:r>
      <w:proofErr w:type="spellStart"/>
      <w:r w:rsidRPr="00150625">
        <w:rPr>
          <w:rFonts w:ascii="Arial" w:hAnsi="Arial" w:cs="Arial"/>
          <w:sz w:val="24"/>
          <w:szCs w:val="24"/>
        </w:rPr>
        <w:t>Бавлинский</w:t>
      </w:r>
      <w:proofErr w:type="spellEnd"/>
      <w:r w:rsidRPr="00150625">
        <w:rPr>
          <w:rFonts w:ascii="Arial" w:hAnsi="Arial" w:cs="Arial"/>
          <w:sz w:val="24"/>
          <w:szCs w:val="24"/>
        </w:rPr>
        <w:t xml:space="preserve"> муниципальный район»</w:t>
      </w:r>
    </w:p>
    <w:p w14:paraId="01F4F892" w14:textId="77777777" w:rsidR="00BF5C82" w:rsidRPr="00150625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150625">
        <w:rPr>
          <w:rFonts w:ascii="Arial" w:hAnsi="Arial" w:cs="Arial"/>
          <w:sz w:val="24"/>
          <w:szCs w:val="24"/>
        </w:rPr>
        <w:t>Республики Татарстан</w:t>
      </w:r>
      <w:r w:rsidR="003E7614" w:rsidRPr="00150625">
        <w:rPr>
          <w:rFonts w:ascii="Arial" w:hAnsi="Arial" w:cs="Arial"/>
          <w:sz w:val="24"/>
          <w:szCs w:val="24"/>
        </w:rPr>
        <w:t>»</w:t>
      </w:r>
    </w:p>
    <w:bookmarkEnd w:id="0"/>
    <w:p w14:paraId="2DF09B95" w14:textId="77777777" w:rsidR="00BF5C82" w:rsidRPr="00150625" w:rsidRDefault="00BF5C82" w:rsidP="00BF5C82">
      <w:pPr>
        <w:rPr>
          <w:rFonts w:ascii="Arial" w:hAnsi="Arial" w:cs="Arial"/>
          <w:sz w:val="24"/>
          <w:szCs w:val="24"/>
        </w:rPr>
      </w:pPr>
    </w:p>
    <w:p w14:paraId="028D72DC" w14:textId="77777777" w:rsidR="00604B86" w:rsidRPr="00150625" w:rsidRDefault="00604B86" w:rsidP="00BF5C82">
      <w:pPr>
        <w:rPr>
          <w:rFonts w:ascii="Arial" w:hAnsi="Arial" w:cs="Arial"/>
          <w:sz w:val="24"/>
          <w:szCs w:val="24"/>
        </w:rPr>
      </w:pPr>
    </w:p>
    <w:p w14:paraId="077C103B" w14:textId="77777777" w:rsidR="00BF5C82" w:rsidRPr="00150625" w:rsidRDefault="00F93C70" w:rsidP="00412EE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0625">
        <w:rPr>
          <w:rFonts w:ascii="Arial" w:hAnsi="Arial" w:cs="Arial"/>
          <w:sz w:val="24"/>
          <w:szCs w:val="24"/>
        </w:rPr>
        <w:t xml:space="preserve">В соответствии с федеральными законами от 2 марта 2007 года № 25-ФЗ </w:t>
      </w:r>
      <w:r w:rsidRPr="00150625">
        <w:rPr>
          <w:rFonts w:ascii="Arial" w:hAnsi="Arial" w:cs="Arial"/>
          <w:sz w:val="24"/>
          <w:szCs w:val="24"/>
        </w:rPr>
        <w:br/>
        <w:t xml:space="preserve">«О муниципальной службе в Российской Федерации», от 14 марта 2022 года </w:t>
      </w:r>
      <w:r w:rsidRPr="00150625">
        <w:rPr>
          <w:rFonts w:ascii="Arial" w:hAnsi="Arial" w:cs="Arial"/>
          <w:sz w:val="24"/>
          <w:szCs w:val="24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</w:t>
      </w:r>
      <w:r w:rsidR="00BF5C82" w:rsidRPr="00150625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3D8764A7" w14:textId="36B86723" w:rsidR="00BF5C82" w:rsidRPr="00150625" w:rsidRDefault="00505CBD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50625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150625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150625">
        <w:rPr>
          <w:rFonts w:ascii="Arial" w:hAnsi="Arial" w:cs="Arial"/>
          <w:color w:val="000000"/>
          <w:sz w:val="24"/>
          <w:szCs w:val="24"/>
        </w:rPr>
        <w:t>Совета Бавлинского муниципального района от 03.07.2018. №</w:t>
      </w:r>
      <w:r w:rsidR="00D304C9" w:rsidRPr="00150625">
        <w:rPr>
          <w:rFonts w:ascii="Arial" w:hAnsi="Arial" w:cs="Arial"/>
          <w:color w:val="000000"/>
          <w:sz w:val="24"/>
          <w:szCs w:val="24"/>
        </w:rPr>
        <w:t xml:space="preserve"> </w:t>
      </w:r>
      <w:r w:rsidR="00050370" w:rsidRPr="00150625">
        <w:rPr>
          <w:rFonts w:ascii="Arial" w:hAnsi="Arial" w:cs="Arial"/>
          <w:color w:val="000000"/>
          <w:sz w:val="24"/>
          <w:szCs w:val="24"/>
        </w:rPr>
        <w:t>159 «О муниципальной службе в муниципальном образовании «</w:t>
      </w:r>
      <w:proofErr w:type="spellStart"/>
      <w:r w:rsidR="00050370" w:rsidRPr="00150625">
        <w:rPr>
          <w:rFonts w:ascii="Arial" w:hAnsi="Arial" w:cs="Arial"/>
          <w:color w:val="000000"/>
          <w:sz w:val="24"/>
          <w:szCs w:val="24"/>
        </w:rPr>
        <w:t>Бавлинский</w:t>
      </w:r>
      <w:proofErr w:type="spellEnd"/>
      <w:r w:rsidR="00050370" w:rsidRPr="00150625">
        <w:rPr>
          <w:rFonts w:ascii="Arial" w:hAnsi="Arial" w:cs="Arial"/>
          <w:color w:val="000000"/>
          <w:sz w:val="24"/>
          <w:szCs w:val="24"/>
        </w:rPr>
        <w:t xml:space="preserve"> муниципальный район» Республики Татарстан» </w:t>
      </w:r>
      <w:r w:rsidR="00EA3592" w:rsidRPr="00150625">
        <w:rPr>
          <w:rFonts w:ascii="Arial" w:hAnsi="Arial" w:cs="Arial"/>
          <w:color w:val="000000"/>
          <w:sz w:val="24"/>
          <w:szCs w:val="24"/>
        </w:rPr>
        <w:t>(с изменениями, внесенными решени</w:t>
      </w:r>
      <w:r w:rsidR="0009456D" w:rsidRPr="00150625">
        <w:rPr>
          <w:rFonts w:ascii="Arial" w:hAnsi="Arial" w:cs="Arial"/>
          <w:color w:val="000000"/>
          <w:sz w:val="24"/>
          <w:szCs w:val="24"/>
        </w:rPr>
        <w:t>ями</w:t>
      </w:r>
      <w:r w:rsidR="00EA3592" w:rsidRPr="00150625">
        <w:rPr>
          <w:rFonts w:ascii="Arial" w:hAnsi="Arial" w:cs="Arial"/>
          <w:color w:val="000000"/>
          <w:sz w:val="24"/>
          <w:szCs w:val="24"/>
        </w:rPr>
        <w:t xml:space="preserve"> Совета Бавлинского муниципального района от 25.02.2019 №</w:t>
      </w:r>
      <w:r w:rsidR="00D304C9" w:rsidRPr="00150625">
        <w:rPr>
          <w:rFonts w:ascii="Arial" w:hAnsi="Arial" w:cs="Arial"/>
          <w:color w:val="000000"/>
          <w:sz w:val="24"/>
          <w:szCs w:val="24"/>
        </w:rPr>
        <w:t xml:space="preserve"> </w:t>
      </w:r>
      <w:r w:rsidR="00EA3592" w:rsidRPr="00150625">
        <w:rPr>
          <w:rFonts w:ascii="Arial" w:hAnsi="Arial" w:cs="Arial"/>
          <w:color w:val="000000"/>
          <w:sz w:val="24"/>
          <w:szCs w:val="24"/>
        </w:rPr>
        <w:t>196</w:t>
      </w:r>
      <w:r w:rsidR="008835C1" w:rsidRPr="00150625">
        <w:rPr>
          <w:rFonts w:ascii="Arial" w:hAnsi="Arial" w:cs="Arial"/>
          <w:color w:val="000000"/>
          <w:sz w:val="24"/>
          <w:szCs w:val="24"/>
        </w:rPr>
        <w:t>,</w:t>
      </w:r>
      <w:r w:rsidR="00677E3D" w:rsidRPr="00150625">
        <w:rPr>
          <w:rFonts w:ascii="Arial" w:hAnsi="Arial" w:cs="Arial"/>
          <w:color w:val="000000"/>
          <w:sz w:val="24"/>
          <w:szCs w:val="24"/>
        </w:rPr>
        <w:t xml:space="preserve"> 29.05.2020 №264</w:t>
      </w:r>
      <w:r w:rsidR="00D27C24" w:rsidRPr="00150625">
        <w:rPr>
          <w:rFonts w:ascii="Arial" w:hAnsi="Arial" w:cs="Arial"/>
          <w:color w:val="000000"/>
          <w:sz w:val="24"/>
          <w:szCs w:val="24"/>
        </w:rPr>
        <w:t>, 23.10.2020 №16</w:t>
      </w:r>
      <w:r w:rsidR="008835C1" w:rsidRPr="00150625">
        <w:rPr>
          <w:rFonts w:ascii="Arial" w:hAnsi="Arial" w:cs="Arial"/>
          <w:color w:val="000000"/>
          <w:sz w:val="24"/>
          <w:szCs w:val="24"/>
        </w:rPr>
        <w:t xml:space="preserve">, </w:t>
      </w:r>
      <w:r w:rsidR="001C0888" w:rsidRPr="00150625">
        <w:rPr>
          <w:rFonts w:ascii="Arial" w:hAnsi="Arial" w:cs="Arial"/>
          <w:color w:val="000000"/>
          <w:sz w:val="24"/>
          <w:szCs w:val="24"/>
        </w:rPr>
        <w:t xml:space="preserve">18.02.2021 №36, </w:t>
      </w:r>
      <w:r w:rsidR="008835C1" w:rsidRPr="00150625">
        <w:rPr>
          <w:rFonts w:ascii="Arial" w:hAnsi="Arial" w:cs="Arial"/>
          <w:color w:val="000000"/>
          <w:sz w:val="24"/>
          <w:szCs w:val="24"/>
        </w:rPr>
        <w:t>18.08.2022 №122</w:t>
      </w:r>
      <w:r w:rsidR="00D304C9" w:rsidRPr="00150625">
        <w:rPr>
          <w:rFonts w:ascii="Arial" w:hAnsi="Arial" w:cs="Arial"/>
          <w:color w:val="000000"/>
          <w:sz w:val="24"/>
          <w:szCs w:val="24"/>
        </w:rPr>
        <w:t>, 02.02.2023 № 161</w:t>
      </w:r>
      <w:r w:rsidR="007F3517" w:rsidRPr="00150625">
        <w:rPr>
          <w:rFonts w:ascii="Arial" w:hAnsi="Arial" w:cs="Arial"/>
          <w:color w:val="000000"/>
          <w:sz w:val="24"/>
          <w:szCs w:val="24"/>
        </w:rPr>
        <w:t>, 14.04.2023 № 174</w:t>
      </w:r>
      <w:r w:rsidR="00EA3592" w:rsidRPr="00150625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14:paraId="0E2D3480" w14:textId="77777777" w:rsidR="001A4D56" w:rsidRPr="00150625" w:rsidRDefault="001A4D56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0625">
        <w:rPr>
          <w:rFonts w:ascii="Arial" w:hAnsi="Arial" w:cs="Arial"/>
          <w:color w:val="000000"/>
          <w:sz w:val="24"/>
          <w:szCs w:val="24"/>
        </w:rPr>
        <w:t>в пункте 22 статьи 10 после слов «трудовую книжку» дополнить словами «(при наличии)»;</w:t>
      </w:r>
    </w:p>
    <w:p w14:paraId="7743D4E2" w14:textId="77777777" w:rsidR="001A4D56" w:rsidRPr="00150625" w:rsidRDefault="001A4D56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0625">
        <w:rPr>
          <w:rFonts w:ascii="Arial" w:hAnsi="Arial" w:cs="Arial"/>
          <w:color w:val="000000"/>
          <w:sz w:val="24"/>
          <w:szCs w:val="24"/>
        </w:rPr>
        <w:t>в пункте 2 статьи 12 слова «, избирательных комиссий муниципальных образований» исключить;</w:t>
      </w:r>
    </w:p>
    <w:p w14:paraId="004ADFC3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подпункте 5 пункта 1 статьи 13 слова «, избирательной комиссии муниципального образования» исключить;</w:t>
      </w:r>
    </w:p>
    <w:p w14:paraId="5376E07B" w14:textId="77777777" w:rsidR="001C58CE" w:rsidRPr="00150625" w:rsidRDefault="001C58CE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подпункте 4 пункта 1 статьи 14 слова «, аппарате избирательной комиссии Бавлинского муниципального района</w:t>
      </w:r>
      <w:r w:rsidR="00BF047A" w:rsidRPr="00150625">
        <w:rPr>
          <w:sz w:val="24"/>
          <w:szCs w:val="24"/>
        </w:rPr>
        <w:t>;</w:t>
      </w:r>
    </w:p>
    <w:p w14:paraId="128EA1B5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lastRenderedPageBreak/>
        <w:t>подпункт 6 пункта 1 статьи 15 изложить в следующей редакции:</w:t>
      </w:r>
    </w:p>
    <w:p w14:paraId="04DE6883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службе;»;</w:t>
      </w:r>
    </w:p>
    <w:p w14:paraId="635C0F34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1 статьи 16:</w:t>
      </w:r>
    </w:p>
    <w:p w14:paraId="5DC01EC5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абзаце четвертом подпункте 1 слова «, аппарате избирательной комиссии муниципального образования» исключить;</w:t>
      </w:r>
    </w:p>
    <w:p w14:paraId="2E696673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во втором абзаце подпункта 3 слова «, аппарате избирательной комиссии муниципального образования» исключить;</w:t>
      </w:r>
    </w:p>
    <w:p w14:paraId="1C8C1F6C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третьем абзаце подпункта 3 слова «, аппарате избирательной комиссии муниципального образования» исключить;</w:t>
      </w:r>
    </w:p>
    <w:p w14:paraId="469E3D50" w14:textId="5260EDFF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подпункте 4 слова «,</w:t>
      </w:r>
      <w:r w:rsidR="009F31EB" w:rsidRPr="00150625">
        <w:rPr>
          <w:sz w:val="24"/>
          <w:szCs w:val="24"/>
        </w:rPr>
        <w:t xml:space="preserve"> </w:t>
      </w:r>
      <w:r w:rsidRPr="00150625">
        <w:rPr>
          <w:sz w:val="24"/>
          <w:szCs w:val="24"/>
        </w:rPr>
        <w:t>избирательной комиссии муниципального образования» исключить;</w:t>
      </w:r>
    </w:p>
    <w:p w14:paraId="3FA3000D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подпункте 5 слова «, избирательную комиссию муниципального образования» исключить;</w:t>
      </w:r>
    </w:p>
    <w:p w14:paraId="6B45D254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подпункте 6 слова «, избирательной комиссии муниципального образования», «, избирательными комиссиями других муниципальных образований» исключить;</w:t>
      </w:r>
    </w:p>
    <w:p w14:paraId="70A2D806" w14:textId="77777777" w:rsidR="00BF047A" w:rsidRPr="00150625" w:rsidRDefault="00BF047A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 в подпункте 9 слова «, избирательной комиссии муниципального образования» исключить;</w:t>
      </w:r>
    </w:p>
    <w:p w14:paraId="32465398" w14:textId="77777777" w:rsidR="00412EE8" w:rsidRPr="00150625" w:rsidRDefault="00412EE8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4 слова «, аппарате избирательной комиссии муниципального образования» исключить;</w:t>
      </w:r>
    </w:p>
    <w:p w14:paraId="4F01B9F8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статье 17:</w:t>
      </w:r>
    </w:p>
    <w:p w14:paraId="10485170" w14:textId="77777777" w:rsidR="00DA250E" w:rsidRPr="00150625" w:rsidRDefault="00DA250E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пункт 5 дополнить словами «, за исключением случаев, установленных федеральными законами.»;</w:t>
      </w:r>
    </w:p>
    <w:p w14:paraId="4168F035" w14:textId="77777777" w:rsidR="00DA250E" w:rsidRPr="00150625" w:rsidRDefault="00DA250E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пункт 7 дополнить словами «, за исключением случаев, установленных федеральными законами.»;</w:t>
      </w:r>
    </w:p>
    <w:p w14:paraId="71D3F5C5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8 слова «, аппарате избирательной комиссии муниципального образования» исключить;</w:t>
      </w:r>
    </w:p>
    <w:p w14:paraId="6B888292" w14:textId="51CF1D51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9 слова «,</w:t>
      </w:r>
      <w:r w:rsidR="0009456D" w:rsidRPr="00150625">
        <w:rPr>
          <w:sz w:val="24"/>
          <w:szCs w:val="24"/>
        </w:rPr>
        <w:t xml:space="preserve"> </w:t>
      </w:r>
      <w:r w:rsidRPr="00150625">
        <w:rPr>
          <w:sz w:val="24"/>
          <w:szCs w:val="24"/>
        </w:rPr>
        <w:t>избирательной комиссии муниципального образования» исключить;</w:t>
      </w:r>
    </w:p>
    <w:p w14:paraId="6F060C8E" w14:textId="77777777" w:rsidR="001827E9" w:rsidRPr="00150625" w:rsidRDefault="001827E9" w:rsidP="001827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статье 18:</w:t>
      </w:r>
    </w:p>
    <w:p w14:paraId="561C849E" w14:textId="77777777" w:rsidR="001827E9" w:rsidRPr="00150625" w:rsidRDefault="001827E9" w:rsidP="001827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в пункте 7 слова «недостоверных или» исключить, дополнить словами     </w:t>
      </w:r>
      <w:proofErr w:type="gramStart"/>
      <w:r w:rsidRPr="00150625">
        <w:rPr>
          <w:sz w:val="24"/>
          <w:szCs w:val="24"/>
        </w:rPr>
        <w:t xml:space="preserve">   «</w:t>
      </w:r>
      <w:proofErr w:type="gramEnd"/>
      <w:r w:rsidRPr="00150625">
        <w:rPr>
          <w:sz w:val="24"/>
          <w:szCs w:val="24"/>
        </w:rPr>
        <w:t>, за исключением случаев, установленных федеральными законами.»;</w:t>
      </w:r>
    </w:p>
    <w:p w14:paraId="1F1883EE" w14:textId="77777777" w:rsidR="001827E9" w:rsidRPr="00150625" w:rsidRDefault="001827E9" w:rsidP="001827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дополнить подпунктом 7.1. следующего содержания:</w:t>
      </w:r>
    </w:p>
    <w:p w14:paraId="0A8A15D5" w14:textId="77777777" w:rsidR="001827E9" w:rsidRPr="00150625" w:rsidRDefault="001827E9" w:rsidP="001827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«7.1. Представление муниципальным служащим заведомо недостоверных сведений, </w:t>
      </w:r>
      <w:r w:rsidRPr="00150625">
        <w:rPr>
          <w:sz w:val="24"/>
          <w:szCs w:val="24"/>
        </w:rPr>
        <w:lastRenderedPageBreak/>
        <w:t>указанных в пункте 7 настоящей статьи, является правонарушением, влекущим увольнение муниципального служащего с муниципальной службы.»;</w:t>
      </w:r>
    </w:p>
    <w:p w14:paraId="6E745415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статью 20 дополнить пунктом 4 следующего содержания:</w:t>
      </w:r>
    </w:p>
    <w:p w14:paraId="7FCAA34F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«4. Конкурс на замещение должности муниципальной службы в органах местного самоуправления Бавлинского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самоуправления.»;</w:t>
      </w:r>
    </w:p>
    <w:p w14:paraId="1BE80D4E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статью 21 дополнить пунктом 8 следующего содержания:</w:t>
      </w:r>
    </w:p>
    <w:p w14:paraId="305329B3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«8. Аттестация муниципальных служащих Бавлинского муниципального района Республики Татарстан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по кадровой работе, заключенных между органами местного самоуправления.»;</w:t>
      </w:r>
    </w:p>
    <w:p w14:paraId="017392FF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статье 22:</w:t>
      </w:r>
    </w:p>
    <w:p w14:paraId="49DAE161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1 слова «, председателем избирательной комиссии муниципального образования» исключить;</w:t>
      </w:r>
    </w:p>
    <w:p w14:paraId="6D052E8A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подпункте 2 пункта 2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14:paraId="7AD74370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6 слова «, аппарата избирательной комиссии муниципального образования» исключить;</w:t>
      </w:r>
    </w:p>
    <w:p w14:paraId="2F4321B0" w14:textId="77777777" w:rsidR="001A4D56" w:rsidRPr="00150625" w:rsidRDefault="001A4D56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2 статьи 27 слова «, избирательной комиссии муниципального образования», «, аппарата избирательной комиссии муниципального образования» исключить;</w:t>
      </w:r>
    </w:p>
    <w:p w14:paraId="3D703C79" w14:textId="77777777" w:rsidR="00486FDC" w:rsidRPr="00150625" w:rsidRDefault="00486FDC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0625">
        <w:rPr>
          <w:rFonts w:ascii="Arial" w:hAnsi="Arial" w:cs="Arial"/>
          <w:color w:val="000000"/>
          <w:sz w:val="24"/>
          <w:szCs w:val="24"/>
        </w:rPr>
        <w:t>подпункт 11 пункта 1 статьи 29 изложить в следующей редакции:</w:t>
      </w:r>
    </w:p>
    <w:p w14:paraId="15CCB824" w14:textId="77777777" w:rsidR="00486FDC" w:rsidRPr="00150625" w:rsidRDefault="00486FDC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0625">
        <w:rPr>
          <w:rFonts w:ascii="Arial" w:hAnsi="Arial" w:cs="Arial"/>
          <w:color w:val="000000"/>
          <w:sz w:val="24"/>
          <w:szCs w:val="24"/>
        </w:rPr>
        <w:t xml:space="preserve"> «11) должностях руководителей, специалистов Отделения Пенсионного фонда Российской Федерации по Республике Татарстан, управлений Пенсионного фонда Российской Федерации в районах и городах Республики Татарстан с 1 января 2001 года по 31 марта 2013 года включительно;»;</w:t>
      </w:r>
    </w:p>
    <w:p w14:paraId="69C0E9CF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статье 33:</w:t>
      </w:r>
    </w:p>
    <w:p w14:paraId="28D694E6" w14:textId="77777777" w:rsidR="003B02FB" w:rsidRPr="00150625" w:rsidRDefault="003B02FB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пункт 1 дополнить подпунктом 1.1. следующего содержания: </w:t>
      </w:r>
    </w:p>
    <w:p w14:paraId="4B1B0835" w14:textId="77777777" w:rsidR="00EA17AB" w:rsidRPr="00150625" w:rsidRDefault="003B02FB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«1.1. </w:t>
      </w:r>
      <w:r w:rsidR="00EA17AB" w:rsidRPr="00150625">
        <w:rPr>
          <w:sz w:val="24"/>
          <w:szCs w:val="24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150625">
        <w:rPr>
          <w:sz w:val="24"/>
          <w:szCs w:val="24"/>
        </w:rPr>
        <w:lastRenderedPageBreak/>
        <w:t>Федеральным законом от 2 марта 2007 №25-ФЗ «О муниципальной службе в Российской Федерации»</w:t>
      </w:r>
      <w:r w:rsidR="00EA17AB" w:rsidRPr="00150625">
        <w:rPr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</w:t>
      </w:r>
      <w:r w:rsidRPr="00150625">
        <w:rPr>
          <w:sz w:val="24"/>
          <w:szCs w:val="24"/>
        </w:rPr>
        <w:t xml:space="preserve">№ </w:t>
      </w:r>
      <w:r w:rsidR="00EA17AB" w:rsidRPr="00150625">
        <w:rPr>
          <w:sz w:val="24"/>
          <w:szCs w:val="24"/>
        </w:rPr>
        <w:t xml:space="preserve">273-ФЗ </w:t>
      </w:r>
      <w:r w:rsidRPr="00150625">
        <w:rPr>
          <w:sz w:val="24"/>
          <w:szCs w:val="24"/>
        </w:rPr>
        <w:t>«</w:t>
      </w:r>
      <w:r w:rsidR="00EA17AB" w:rsidRPr="00150625">
        <w:rPr>
          <w:sz w:val="24"/>
          <w:szCs w:val="24"/>
        </w:rPr>
        <w:t>О противодействии коррупции</w:t>
      </w:r>
      <w:r w:rsidRPr="00150625">
        <w:rPr>
          <w:sz w:val="24"/>
          <w:szCs w:val="24"/>
        </w:rPr>
        <w:t>»</w:t>
      </w:r>
      <w:r w:rsidR="00EA17AB" w:rsidRPr="00150625">
        <w:rPr>
          <w:sz w:val="24"/>
          <w:szCs w:val="24"/>
        </w:rPr>
        <w:t>.</w:t>
      </w:r>
      <w:r w:rsidRPr="00150625">
        <w:rPr>
          <w:sz w:val="24"/>
          <w:szCs w:val="24"/>
        </w:rPr>
        <w:t>»;</w:t>
      </w:r>
    </w:p>
    <w:p w14:paraId="6716AC1F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подпункт 1 пункта 3 изложить в следующей редакции:</w:t>
      </w:r>
    </w:p>
    <w:p w14:paraId="6BD61D6A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Федерации»;</w:t>
      </w:r>
    </w:p>
    <w:p w14:paraId="10336AE4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пункт 9 изложить в следующей редакции:</w:t>
      </w:r>
    </w:p>
    <w:p w14:paraId="1F985837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«9. Взыскания, предусмотренные статьями 17, 18 и 32 Кодекса Республики Татарстан о муниципальной службе,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делу.»;</w:t>
      </w:r>
    </w:p>
    <w:p w14:paraId="327CEFFA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подпункт 4 пункта 8 статьи 34.1 изложить в следующей редакции:</w:t>
      </w:r>
    </w:p>
    <w:p w14:paraId="7E0F13EC" w14:textId="77777777" w:rsidR="00B44EAD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«4)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14:paraId="237C373A" w14:textId="77777777" w:rsidR="00412EE8" w:rsidRPr="00150625" w:rsidRDefault="00B44EAD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в </w:t>
      </w:r>
      <w:r w:rsidR="00412EE8" w:rsidRPr="00150625">
        <w:rPr>
          <w:sz w:val="24"/>
          <w:szCs w:val="24"/>
        </w:rPr>
        <w:t>статье 36:</w:t>
      </w:r>
    </w:p>
    <w:p w14:paraId="6F5F7486" w14:textId="77777777" w:rsidR="00412EE8" w:rsidRPr="00150625" w:rsidRDefault="00412EE8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2 слова «, избирательной комиссии» исключить;</w:t>
      </w:r>
    </w:p>
    <w:p w14:paraId="3C062B52" w14:textId="77777777" w:rsidR="00B44EAD" w:rsidRPr="00150625" w:rsidRDefault="00412EE8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 xml:space="preserve">в </w:t>
      </w:r>
      <w:r w:rsidR="00B44EAD" w:rsidRPr="00150625">
        <w:rPr>
          <w:sz w:val="24"/>
          <w:szCs w:val="24"/>
        </w:rPr>
        <w:t xml:space="preserve">пункте 3 слова </w:t>
      </w:r>
      <w:r w:rsidRPr="00150625">
        <w:rPr>
          <w:sz w:val="24"/>
          <w:szCs w:val="24"/>
        </w:rPr>
        <w:t>«избирательной комиссии</w:t>
      </w:r>
      <w:r w:rsidR="00B44EAD" w:rsidRPr="00150625">
        <w:rPr>
          <w:sz w:val="24"/>
          <w:szCs w:val="24"/>
        </w:rPr>
        <w:t>»</w:t>
      </w:r>
      <w:r w:rsidRPr="00150625">
        <w:rPr>
          <w:sz w:val="24"/>
          <w:szCs w:val="24"/>
        </w:rPr>
        <w:t>, «избирательную комиссию»</w:t>
      </w:r>
      <w:r w:rsidR="00B44EAD" w:rsidRPr="00150625">
        <w:rPr>
          <w:sz w:val="24"/>
          <w:szCs w:val="24"/>
        </w:rPr>
        <w:t xml:space="preserve"> исключить; </w:t>
      </w:r>
    </w:p>
    <w:p w14:paraId="53B8BF55" w14:textId="77777777" w:rsidR="00B44EAD" w:rsidRPr="00150625" w:rsidRDefault="00412EE8" w:rsidP="00412EE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50625">
        <w:rPr>
          <w:sz w:val="24"/>
          <w:szCs w:val="24"/>
        </w:rPr>
        <w:t>в пункте 2 статьи 41 слова «, избирательных комиссий», «, избирательных комиссиях» исключить.</w:t>
      </w:r>
    </w:p>
    <w:p w14:paraId="7190F1D9" w14:textId="77777777" w:rsidR="00FC50AE" w:rsidRPr="00150625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0625">
        <w:rPr>
          <w:rFonts w:ascii="Arial" w:hAnsi="Arial" w:cs="Arial"/>
          <w:sz w:val="24"/>
          <w:szCs w:val="24"/>
        </w:rPr>
        <w:t xml:space="preserve">2. </w:t>
      </w:r>
      <w:r w:rsidR="00FC50AE" w:rsidRPr="00150625">
        <w:rPr>
          <w:rFonts w:ascii="Arial" w:hAnsi="Arial" w:cs="Arial"/>
          <w:sz w:val="24"/>
          <w:szCs w:val="24"/>
        </w:rPr>
        <w:t xml:space="preserve">Опубликовать настоящее решение на </w:t>
      </w:r>
      <w:r w:rsidR="007F3517" w:rsidRPr="00150625">
        <w:rPr>
          <w:rFonts w:ascii="Arial" w:hAnsi="Arial" w:cs="Arial"/>
          <w:sz w:val="24"/>
          <w:szCs w:val="24"/>
        </w:rPr>
        <w:t>О</w:t>
      </w:r>
      <w:r w:rsidR="00FC50AE" w:rsidRPr="00150625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609B0718" w14:textId="77777777" w:rsidR="00154120" w:rsidRPr="00150625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0625">
        <w:rPr>
          <w:rFonts w:ascii="Arial" w:hAnsi="Arial" w:cs="Arial"/>
          <w:sz w:val="24"/>
          <w:szCs w:val="24"/>
        </w:rPr>
        <w:t xml:space="preserve">3. </w:t>
      </w:r>
      <w:r w:rsidR="00154120" w:rsidRPr="00150625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14:paraId="366C07E6" w14:textId="77777777" w:rsidR="00495919" w:rsidRPr="00150625" w:rsidRDefault="00154120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0625">
        <w:rPr>
          <w:rFonts w:ascii="Arial" w:hAnsi="Arial" w:cs="Arial"/>
          <w:sz w:val="24"/>
          <w:szCs w:val="24"/>
        </w:rPr>
        <w:lastRenderedPageBreak/>
        <w:t xml:space="preserve">4. </w:t>
      </w:r>
      <w:r w:rsidR="00495919" w:rsidRPr="00150625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14:paraId="6977D6C6" w14:textId="77777777" w:rsidR="00457092" w:rsidRPr="00150625" w:rsidRDefault="00457092" w:rsidP="000225D8">
      <w:pPr>
        <w:pStyle w:val="ConsPlusNormal"/>
        <w:ind w:firstLine="0"/>
        <w:rPr>
          <w:sz w:val="24"/>
          <w:szCs w:val="24"/>
        </w:rPr>
      </w:pPr>
    </w:p>
    <w:p w14:paraId="35774A10" w14:textId="68085006" w:rsidR="00457092" w:rsidRPr="00150625" w:rsidRDefault="00457092" w:rsidP="000225D8">
      <w:pPr>
        <w:pStyle w:val="ConsPlusNormal"/>
        <w:ind w:firstLine="0"/>
        <w:rPr>
          <w:sz w:val="24"/>
          <w:szCs w:val="24"/>
        </w:rPr>
      </w:pPr>
    </w:p>
    <w:p w14:paraId="21F2F3FD" w14:textId="77777777" w:rsidR="0009456D" w:rsidRPr="00150625" w:rsidRDefault="0009456D" w:rsidP="000225D8">
      <w:pPr>
        <w:pStyle w:val="ConsPlusNormal"/>
        <w:ind w:firstLine="0"/>
        <w:rPr>
          <w:sz w:val="24"/>
          <w:szCs w:val="24"/>
        </w:rPr>
      </w:pPr>
    </w:p>
    <w:p w14:paraId="3C612360" w14:textId="77777777" w:rsidR="00457092" w:rsidRPr="00150625" w:rsidRDefault="00457092" w:rsidP="000225D8">
      <w:pPr>
        <w:pStyle w:val="ConsPlusNormal"/>
        <w:ind w:firstLine="0"/>
        <w:rPr>
          <w:sz w:val="24"/>
          <w:szCs w:val="24"/>
        </w:rPr>
      </w:pPr>
    </w:p>
    <w:p w14:paraId="7596F25D" w14:textId="77777777" w:rsidR="00247F57" w:rsidRPr="00150625" w:rsidRDefault="00247F57" w:rsidP="00247F57">
      <w:pPr>
        <w:pStyle w:val="ConsPlusNormal"/>
        <w:rPr>
          <w:color w:val="000000"/>
          <w:sz w:val="24"/>
          <w:szCs w:val="24"/>
        </w:rPr>
      </w:pPr>
      <w:r w:rsidRPr="00150625">
        <w:rPr>
          <w:color w:val="000000"/>
          <w:sz w:val="24"/>
          <w:szCs w:val="24"/>
        </w:rPr>
        <w:t>Глава, Председатель Совета</w:t>
      </w:r>
    </w:p>
    <w:p w14:paraId="3ADCC77B" w14:textId="77777777" w:rsidR="00AC653B" w:rsidRPr="00150625" w:rsidRDefault="00247F57" w:rsidP="00247F57">
      <w:pPr>
        <w:pStyle w:val="ConsPlusNormal"/>
        <w:ind w:firstLine="0"/>
        <w:rPr>
          <w:sz w:val="24"/>
          <w:szCs w:val="24"/>
        </w:rPr>
      </w:pPr>
      <w:r w:rsidRPr="00150625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150625">
        <w:rPr>
          <w:color w:val="000000"/>
          <w:sz w:val="24"/>
          <w:szCs w:val="24"/>
        </w:rPr>
        <w:t>И.И</w:t>
      </w:r>
      <w:proofErr w:type="spellEnd"/>
      <w:r w:rsidRPr="00150625">
        <w:rPr>
          <w:color w:val="000000"/>
          <w:sz w:val="24"/>
          <w:szCs w:val="24"/>
        </w:rPr>
        <w:t xml:space="preserve">. </w:t>
      </w:r>
      <w:proofErr w:type="spellStart"/>
      <w:r w:rsidRPr="00150625">
        <w:rPr>
          <w:color w:val="000000"/>
          <w:sz w:val="24"/>
          <w:szCs w:val="24"/>
        </w:rPr>
        <w:t>Гузаиров</w:t>
      </w:r>
      <w:proofErr w:type="spellEnd"/>
    </w:p>
    <w:p w14:paraId="42DD9087" w14:textId="77777777" w:rsidR="00D67AF9" w:rsidRPr="00150625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150625" w:rsidSect="00150625">
      <w:headerReference w:type="even" r:id="rId9"/>
      <w:headerReference w:type="default" r:id="rId10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67CA" w14:textId="77777777" w:rsidR="00637E3C" w:rsidRDefault="00637E3C">
      <w:r>
        <w:separator/>
      </w:r>
    </w:p>
  </w:endnote>
  <w:endnote w:type="continuationSeparator" w:id="0">
    <w:p w14:paraId="5CB419CB" w14:textId="77777777" w:rsidR="00637E3C" w:rsidRDefault="006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67A0" w14:textId="77777777" w:rsidR="00637E3C" w:rsidRDefault="00637E3C">
      <w:r>
        <w:separator/>
      </w:r>
    </w:p>
  </w:footnote>
  <w:footnote w:type="continuationSeparator" w:id="0">
    <w:p w14:paraId="0B83B147" w14:textId="77777777" w:rsidR="00637E3C" w:rsidRDefault="0063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62A99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8D1590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B0F5" w14:textId="10733A26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EE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29AA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456D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53D3"/>
    <w:rsid w:val="00130DA6"/>
    <w:rsid w:val="0013426D"/>
    <w:rsid w:val="0014468C"/>
    <w:rsid w:val="00150625"/>
    <w:rsid w:val="00154120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0888"/>
    <w:rsid w:val="001C3274"/>
    <w:rsid w:val="001C36D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07A1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37E3C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6903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2DF2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B5EA7"/>
    <w:rsid w:val="008B6182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31EB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1866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44EAD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5EEC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3C2C"/>
    <w:rsid w:val="00E85983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3C70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EBA"/>
    <w:rsid w:val="00FE06C7"/>
    <w:rsid w:val="00FE51D6"/>
    <w:rsid w:val="00FE671C"/>
    <w:rsid w:val="00FE69FF"/>
    <w:rsid w:val="00FE7E9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B2098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B231-5CA0-40D2-B3A3-06F63A6D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8333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2023-08-11T07:43:00Z</cp:lastPrinted>
  <dcterms:created xsi:type="dcterms:W3CDTF">2023-09-04T10:42:00Z</dcterms:created>
  <dcterms:modified xsi:type="dcterms:W3CDTF">2023-09-04T10:42:00Z</dcterms:modified>
</cp:coreProperties>
</file>